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431F44" w14:textId="0343EE8E" w:rsidR="00221F99" w:rsidRDefault="001D65C1" w:rsidP="003D4F87">
      <w:pPr>
        <w:pStyle w:val="CM41"/>
        <w:spacing w:after="0"/>
        <w:jc w:val="center"/>
        <w:rPr>
          <w:rFonts w:ascii="Times New Roman" w:hAnsi="Times New Roman" w:cs="Times New Roman"/>
          <w:b/>
          <w:lang w:eastAsia="zh-CN"/>
        </w:rPr>
      </w:pPr>
      <w:r w:rsidRPr="00DE1909">
        <w:rPr>
          <w:rFonts w:ascii="Times New Roman" w:hAnsi="Times New Roman" w:cs="Times New Roman"/>
          <w:noProof/>
          <w:lang w:val="en-GB" w:eastAsia="zh-CN"/>
        </w:rPr>
        <mc:AlternateContent>
          <mc:Choice Requires="wps">
            <w:drawing>
              <wp:anchor distT="45720" distB="45720" distL="114300" distR="114300" simplePos="0" relativeHeight="251660288" behindDoc="0" locked="0" layoutInCell="1" allowOverlap="1" wp14:anchorId="2FDFE418" wp14:editId="6F618D9D">
                <wp:simplePos x="0" y="0"/>
                <wp:positionH relativeFrom="column">
                  <wp:posOffset>1152525</wp:posOffset>
                </wp:positionH>
                <wp:positionV relativeFrom="paragraph">
                  <wp:posOffset>162560</wp:posOffset>
                </wp:positionV>
                <wp:extent cx="38385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4620"/>
                        </a:xfrm>
                        <a:prstGeom prst="rect">
                          <a:avLst/>
                        </a:prstGeom>
                        <a:noFill/>
                        <a:ln w="9525">
                          <a:noFill/>
                          <a:miter lim="800000"/>
                          <a:headEnd/>
                          <a:tailEnd/>
                        </a:ln>
                      </wps:spPr>
                      <wps:txbx>
                        <w:txbxContent>
                          <w:p w14:paraId="7B0ACDC7" w14:textId="77777777" w:rsidR="00221F99" w:rsidRPr="00644FB7" w:rsidRDefault="00221F99" w:rsidP="00221F99">
                            <w:pPr>
                              <w:pStyle w:val="Default"/>
                              <w:spacing w:line="200" w:lineRule="exact"/>
                              <w:rPr>
                                <w:rFonts w:ascii="Arial" w:hAnsi="Arial" w:cs="Arial"/>
                                <w:color w:val="1A5C8E"/>
                                <w:sz w:val="16"/>
                                <w:szCs w:val="16"/>
                                <w:lang w:val="en-GB" w:eastAsia="zh-CN"/>
                              </w:rPr>
                            </w:pPr>
                            <w:r w:rsidRPr="00644FB7">
                              <w:rPr>
                                <w:rFonts w:ascii="Arial" w:hAnsi="Arial" w:cs="Arial"/>
                                <w:color w:val="1A5C8E"/>
                                <w:sz w:val="16"/>
                                <w:szCs w:val="16"/>
                                <w:lang w:val="en-GB" w:eastAsia="zh-CN"/>
                              </w:rPr>
                              <w:t>香港心腦血管健康工程研究中心</w:t>
                            </w:r>
                            <w:r w:rsidRPr="00644FB7">
                              <w:rPr>
                                <w:rFonts w:ascii="Arial" w:hAnsi="Arial" w:cs="Arial"/>
                                <w:color w:val="1A5C8E"/>
                                <w:sz w:val="16"/>
                                <w:szCs w:val="16"/>
                                <w:lang w:val="en-GB" w:eastAsia="zh-CN"/>
                              </w:rPr>
                              <w:t xml:space="preserve"> </w:t>
                            </w:r>
                          </w:p>
                          <w:p w14:paraId="68853A8F" w14:textId="77777777" w:rsidR="00221F99" w:rsidRPr="00644FB7" w:rsidRDefault="00221F99" w:rsidP="00221F99">
                            <w:pPr>
                              <w:pStyle w:val="Default"/>
                              <w:spacing w:line="200" w:lineRule="exact"/>
                              <w:rPr>
                                <w:rFonts w:ascii="Arial" w:eastAsia="PMingLiU" w:hAnsi="Arial" w:cs="Arial"/>
                                <w:color w:val="1A5C8E"/>
                                <w:sz w:val="16"/>
                                <w:szCs w:val="16"/>
                                <w:lang w:val="en-GB" w:eastAsia="zh-TW"/>
                              </w:rPr>
                            </w:pPr>
                            <w:r w:rsidRPr="00644FB7">
                              <w:rPr>
                                <w:rFonts w:ascii="Arial" w:eastAsia="PMingLiU" w:hAnsi="Arial" w:cs="Arial"/>
                                <w:color w:val="1A5C8E"/>
                                <w:sz w:val="16"/>
                                <w:szCs w:val="16"/>
                                <w:lang w:val="en-GB" w:eastAsia="zh-TW"/>
                              </w:rPr>
                              <w:t xml:space="preserve">Hong Kong </w:t>
                            </w:r>
                            <w:proofErr w:type="spellStart"/>
                            <w:r w:rsidRPr="00644FB7">
                              <w:rPr>
                                <w:rFonts w:ascii="Arial" w:eastAsia="PMingLiU" w:hAnsi="Arial" w:cs="Arial"/>
                                <w:color w:val="1A5C8E"/>
                                <w:sz w:val="16"/>
                                <w:szCs w:val="16"/>
                                <w:lang w:val="en-GB" w:eastAsia="zh-TW"/>
                              </w:rPr>
                              <w:t>Center</w:t>
                            </w:r>
                            <w:proofErr w:type="spellEnd"/>
                            <w:r w:rsidRPr="00644FB7">
                              <w:rPr>
                                <w:rFonts w:ascii="Arial" w:eastAsia="PMingLiU" w:hAnsi="Arial" w:cs="Arial"/>
                                <w:color w:val="1A5C8E"/>
                                <w:sz w:val="16"/>
                                <w:szCs w:val="16"/>
                                <w:lang w:val="en-GB" w:eastAsia="zh-TW"/>
                              </w:rPr>
                              <w:t xml:space="preserve"> for </w:t>
                            </w:r>
                            <w:proofErr w:type="spellStart"/>
                            <w:r w:rsidRPr="00644FB7">
                              <w:rPr>
                                <w:rFonts w:ascii="Arial" w:eastAsia="PMingLiU" w:hAnsi="Arial" w:cs="Arial"/>
                                <w:color w:val="1A5C8E"/>
                                <w:sz w:val="16"/>
                                <w:szCs w:val="16"/>
                                <w:lang w:val="en-GB" w:eastAsia="zh-TW"/>
                              </w:rPr>
                              <w:t>Cerebro</w:t>
                            </w:r>
                            <w:proofErr w:type="spellEnd"/>
                            <w:r w:rsidRPr="00644FB7">
                              <w:rPr>
                                <w:rFonts w:ascii="Arial" w:eastAsia="PMingLiU" w:hAnsi="Arial" w:cs="Arial"/>
                                <w:color w:val="1A5C8E"/>
                                <w:sz w:val="16"/>
                                <w:szCs w:val="16"/>
                                <w:lang w:val="en-GB" w:eastAsia="zh-TW"/>
                              </w:rPr>
                              <w:t>-cardiovascular Health Engineering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FDFE418" id="_x0000_t202" coordsize="21600,21600" o:spt="202" path="m,l,21600r21600,l21600,xe">
                <v:stroke joinstyle="miter"/>
                <v:path gradientshapeok="t" o:connecttype="rect"/>
              </v:shapetype>
              <v:shape id="Text Box 2" o:spid="_x0000_s1026" type="#_x0000_t202" style="position:absolute;left:0;text-align:left;margin-left:90.75pt;margin-top:12.8pt;width:30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" filled="f" stroked="f">
                <v:textbox style="mso-fit-shape-to-text:t">
                  <w:txbxContent>
                    <w:p w14:paraId="7B0ACDC7" w14:textId="77777777" w:rsidR="00221F99" w:rsidRPr="00644FB7" w:rsidRDefault="00221F99" w:rsidP="00221F99">
                      <w:pPr>
                        <w:pStyle w:val="Default"/>
                        <w:spacing w:line="200" w:lineRule="exact"/>
                        <w:rPr>
                          <w:rFonts w:ascii="Arial" w:hAnsi="Arial" w:cs="Arial"/>
                          <w:color w:val="1A5C8E"/>
                          <w:sz w:val="16"/>
                          <w:szCs w:val="16"/>
                          <w:lang w:val="en-GB" w:eastAsia="zh-CN"/>
                        </w:rPr>
                      </w:pPr>
                      <w:r w:rsidRPr="00644FB7">
                        <w:rPr>
                          <w:rFonts w:ascii="Arial" w:hAnsi="Arial" w:cs="Arial"/>
                          <w:color w:val="1A5C8E"/>
                          <w:sz w:val="16"/>
                          <w:szCs w:val="16"/>
                          <w:lang w:val="en-GB" w:eastAsia="zh-CN"/>
                        </w:rPr>
                        <w:t>香港心腦血管健康工程研究中心</w:t>
                      </w:r>
                      <w:r w:rsidRPr="00644FB7">
                        <w:rPr>
                          <w:rFonts w:ascii="Arial" w:hAnsi="Arial" w:cs="Arial"/>
                          <w:color w:val="1A5C8E"/>
                          <w:sz w:val="16"/>
                          <w:szCs w:val="16"/>
                          <w:lang w:val="en-GB" w:eastAsia="zh-CN"/>
                        </w:rPr>
                        <w:t xml:space="preserve"> </w:t>
                      </w:r>
                    </w:p>
                    <w:p w14:paraId="68853A8F" w14:textId="77777777" w:rsidR="00221F99" w:rsidRPr="00644FB7" w:rsidRDefault="00221F99" w:rsidP="00221F99">
                      <w:pPr>
                        <w:pStyle w:val="Default"/>
                        <w:spacing w:line="200" w:lineRule="exact"/>
                        <w:rPr>
                          <w:rFonts w:ascii="Arial" w:eastAsia="PMingLiU" w:hAnsi="Arial" w:cs="Arial"/>
                          <w:color w:val="1A5C8E"/>
                          <w:sz w:val="16"/>
                          <w:szCs w:val="16"/>
                          <w:lang w:val="en-GB" w:eastAsia="zh-TW"/>
                        </w:rPr>
                      </w:pPr>
                      <w:r w:rsidRPr="00644FB7">
                        <w:rPr>
                          <w:rFonts w:ascii="Arial" w:eastAsia="PMingLiU" w:hAnsi="Arial" w:cs="Arial"/>
                          <w:color w:val="1A5C8E"/>
                          <w:sz w:val="16"/>
                          <w:szCs w:val="16"/>
                          <w:lang w:val="en-GB" w:eastAsia="zh-TW"/>
                        </w:rPr>
                        <w:t xml:space="preserve">Hong Kong </w:t>
                      </w:r>
                      <w:proofErr w:type="spellStart"/>
                      <w:r w:rsidRPr="00644FB7">
                        <w:rPr>
                          <w:rFonts w:ascii="Arial" w:eastAsia="PMingLiU" w:hAnsi="Arial" w:cs="Arial"/>
                          <w:color w:val="1A5C8E"/>
                          <w:sz w:val="16"/>
                          <w:szCs w:val="16"/>
                          <w:lang w:val="en-GB" w:eastAsia="zh-TW"/>
                        </w:rPr>
                        <w:t>Center</w:t>
                      </w:r>
                      <w:proofErr w:type="spellEnd"/>
                      <w:r w:rsidRPr="00644FB7">
                        <w:rPr>
                          <w:rFonts w:ascii="Arial" w:eastAsia="PMingLiU" w:hAnsi="Arial" w:cs="Arial"/>
                          <w:color w:val="1A5C8E"/>
                          <w:sz w:val="16"/>
                          <w:szCs w:val="16"/>
                          <w:lang w:val="en-GB" w:eastAsia="zh-TW"/>
                        </w:rPr>
                        <w:t xml:space="preserve"> for </w:t>
                      </w:r>
                      <w:proofErr w:type="spellStart"/>
                      <w:r w:rsidRPr="00644FB7">
                        <w:rPr>
                          <w:rFonts w:ascii="Arial" w:eastAsia="PMingLiU" w:hAnsi="Arial" w:cs="Arial"/>
                          <w:color w:val="1A5C8E"/>
                          <w:sz w:val="16"/>
                          <w:szCs w:val="16"/>
                          <w:lang w:val="en-GB" w:eastAsia="zh-TW"/>
                        </w:rPr>
                        <w:t>Cerebro</w:t>
                      </w:r>
                      <w:proofErr w:type="spellEnd"/>
                      <w:r w:rsidRPr="00644FB7">
                        <w:rPr>
                          <w:rFonts w:ascii="Arial" w:eastAsia="PMingLiU" w:hAnsi="Arial" w:cs="Arial"/>
                          <w:color w:val="1A5C8E"/>
                          <w:sz w:val="16"/>
                          <w:szCs w:val="16"/>
                          <w:lang w:val="en-GB" w:eastAsia="zh-TW"/>
                        </w:rPr>
                        <w:t>-cardiovascular Health Engineering</w:t>
                      </w:r>
                    </w:p>
                  </w:txbxContent>
                </v:textbox>
                <w10:wrap type="square"/>
              </v:shape>
            </w:pict>
          </mc:Fallback>
        </mc:AlternateContent>
      </w:r>
      <w:r>
        <w:rPr>
          <w:noProof/>
        </w:rPr>
        <w:drawing>
          <wp:anchor distT="0" distB="0" distL="114300" distR="114300" simplePos="0" relativeHeight="251659264" behindDoc="0" locked="0" layoutInCell="1" allowOverlap="1" wp14:anchorId="36578926" wp14:editId="61B4BD86">
            <wp:simplePos x="0" y="0"/>
            <wp:positionH relativeFrom="margin">
              <wp:posOffset>-76200</wp:posOffset>
            </wp:positionH>
            <wp:positionV relativeFrom="paragraph">
              <wp:posOffset>0</wp:posOffset>
            </wp:positionV>
            <wp:extent cx="1381125" cy="587375"/>
            <wp:effectExtent l="0" t="0" r="9525" b="3175"/>
            <wp:wrapSquare wrapText="bothSides"/>
            <wp:docPr id="1144151292"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51292" name="Picture 1" descr="A logo with blue lett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273F5" w14:textId="449E2D7D" w:rsidR="00221F99" w:rsidRDefault="00221F99" w:rsidP="003D4F87">
      <w:pPr>
        <w:pStyle w:val="CM41"/>
        <w:spacing w:after="0"/>
        <w:jc w:val="center"/>
        <w:rPr>
          <w:rFonts w:ascii="Times New Roman" w:hAnsi="Times New Roman" w:cs="Times New Roman"/>
          <w:b/>
          <w:lang w:eastAsia="zh-CN"/>
        </w:rPr>
      </w:pPr>
    </w:p>
    <w:p w14:paraId="42B9983B" w14:textId="77777777" w:rsidR="00221F99" w:rsidRDefault="00221F99" w:rsidP="003D4F87">
      <w:pPr>
        <w:pStyle w:val="CM41"/>
        <w:spacing w:after="0"/>
        <w:jc w:val="center"/>
        <w:rPr>
          <w:rFonts w:ascii="Times New Roman" w:hAnsi="Times New Roman" w:cs="Times New Roman"/>
          <w:b/>
          <w:lang w:eastAsia="zh-CN"/>
        </w:rPr>
      </w:pPr>
    </w:p>
    <w:p w14:paraId="7D53FB66" w14:textId="77777777" w:rsidR="00221F99" w:rsidRDefault="00221F99" w:rsidP="003D4F87">
      <w:pPr>
        <w:pStyle w:val="CM41"/>
        <w:spacing w:after="0"/>
        <w:jc w:val="center"/>
        <w:rPr>
          <w:rFonts w:ascii="Times New Roman" w:hAnsi="Times New Roman" w:cs="Times New Roman"/>
          <w:b/>
          <w:lang w:eastAsia="zh-CN"/>
        </w:rPr>
      </w:pPr>
    </w:p>
    <w:p w14:paraId="37B9F122" w14:textId="6511F795" w:rsidR="003D4F87" w:rsidRPr="00AF5561" w:rsidRDefault="003D4F87" w:rsidP="003D4F87">
      <w:pPr>
        <w:pStyle w:val="CM41"/>
        <w:spacing w:after="0"/>
        <w:jc w:val="center"/>
        <w:rPr>
          <w:rFonts w:ascii="Times New Roman" w:hAnsi="Times New Roman" w:cs="Times New Roman"/>
          <w:b/>
          <w:lang w:eastAsia="zh-CN"/>
        </w:rPr>
      </w:pPr>
      <w:r w:rsidRPr="00AF5561">
        <w:rPr>
          <w:rFonts w:ascii="Times New Roman" w:hAnsi="Times New Roman" w:cs="Times New Roman"/>
          <w:b/>
          <w:lang w:eastAsia="zh-CN"/>
        </w:rPr>
        <w:t xml:space="preserve">Informed </w:t>
      </w:r>
      <w:r w:rsidR="00AF5561" w:rsidRPr="00AF5561">
        <w:rPr>
          <w:rFonts w:ascii="Times New Roman" w:hAnsi="Times New Roman" w:cs="Times New Roman"/>
          <w:b/>
          <w:lang w:eastAsia="zh-CN"/>
        </w:rPr>
        <w:t>Consent Form</w:t>
      </w:r>
    </w:p>
    <w:p w14:paraId="7364699C" w14:textId="1E507C67" w:rsidR="003D4F87" w:rsidRPr="00AF5561" w:rsidRDefault="003D4F87" w:rsidP="003D4F87">
      <w:pPr>
        <w:pStyle w:val="Default"/>
        <w:jc w:val="both"/>
        <w:rPr>
          <w:rFonts w:ascii="Times New Roman" w:hAnsi="Times New Roman" w:cs="Times New Roman"/>
          <w:sz w:val="22"/>
          <w:szCs w:val="22"/>
          <w:lang w:eastAsia="zh-CN"/>
        </w:rPr>
      </w:pPr>
    </w:p>
    <w:p w14:paraId="6E3471B7" w14:textId="3094CAD0" w:rsidR="003D4F87" w:rsidRPr="00AF5561" w:rsidRDefault="003D4F87" w:rsidP="003D4F87">
      <w:pPr>
        <w:pStyle w:val="Default"/>
        <w:jc w:val="both"/>
        <w:rPr>
          <w:rFonts w:ascii="Times New Roman" w:hAnsi="Times New Roman" w:cs="Times New Roman"/>
          <w:color w:val="auto"/>
          <w:lang w:val="en-GB" w:eastAsia="zh-CN"/>
        </w:rPr>
      </w:pPr>
      <w:r w:rsidRPr="00AF5561">
        <w:rPr>
          <w:rFonts w:ascii="Times New Roman" w:hAnsi="Times New Roman" w:cs="Times New Roman"/>
          <w:color w:val="auto"/>
          <w:lang w:val="en-GB" w:eastAsia="zh-CN"/>
        </w:rPr>
        <w:t xml:space="preserve">We invite you to participate in </w:t>
      </w:r>
      <w:r w:rsidR="009B424C" w:rsidRPr="00AF5561">
        <w:rPr>
          <w:rFonts w:ascii="Times New Roman" w:hAnsi="Times New Roman" w:cs="Times New Roman"/>
          <w:color w:val="auto"/>
          <w:lang w:val="en-GB" w:eastAsia="zh-CN"/>
        </w:rPr>
        <w:t xml:space="preserve">our </w:t>
      </w:r>
      <w:r w:rsidR="00C867EB" w:rsidRPr="00AF5561">
        <w:rPr>
          <w:rFonts w:ascii="Times New Roman" w:hAnsi="Times New Roman" w:cs="Times New Roman"/>
          <w:color w:val="auto"/>
          <w:lang w:val="en-GB" w:eastAsia="zh-CN"/>
        </w:rPr>
        <w:t>“</w:t>
      </w:r>
      <w:r w:rsidR="009B424C" w:rsidRPr="00AF5561">
        <w:rPr>
          <w:rFonts w:ascii="Times New Roman" w:hAnsi="Times New Roman" w:cs="Times New Roman"/>
          <w:color w:val="auto"/>
          <w:lang w:val="en-GB" w:eastAsia="zh-CN"/>
        </w:rPr>
        <w:t>Voluntary Data Collection Day</w:t>
      </w:r>
      <w:r w:rsidRPr="00AF5561">
        <w:rPr>
          <w:rFonts w:ascii="Times New Roman" w:hAnsi="Times New Roman" w:cs="Times New Roman"/>
          <w:color w:val="auto"/>
          <w:lang w:val="en-GB" w:eastAsia="zh-CN"/>
        </w:rPr>
        <w:t xml:space="preserve">" </w:t>
      </w:r>
      <w:r w:rsidR="009B424C" w:rsidRPr="00AF5561">
        <w:rPr>
          <w:rFonts w:ascii="Times New Roman" w:hAnsi="Times New Roman" w:cs="Times New Roman"/>
          <w:color w:val="auto"/>
          <w:lang w:val="en-GB" w:eastAsia="zh-CN"/>
        </w:rPr>
        <w:t>in</w:t>
      </w:r>
      <w:r w:rsidR="001E2F8D" w:rsidRPr="00AF5561">
        <w:rPr>
          <w:rFonts w:ascii="Times New Roman" w:hAnsi="Times New Roman" w:cs="Times New Roman"/>
          <w:color w:val="auto"/>
          <w:lang w:val="en-GB" w:eastAsia="zh-CN"/>
        </w:rPr>
        <w:t xml:space="preserve"> Hong Kong Centre for </w:t>
      </w:r>
      <w:proofErr w:type="spellStart"/>
      <w:r w:rsidR="001E2F8D" w:rsidRPr="00AF5561">
        <w:rPr>
          <w:rFonts w:ascii="Times New Roman" w:hAnsi="Times New Roman" w:cs="Times New Roman"/>
          <w:color w:val="auto"/>
          <w:lang w:val="en-GB" w:eastAsia="zh-CN"/>
        </w:rPr>
        <w:t>Cerebro</w:t>
      </w:r>
      <w:proofErr w:type="spellEnd"/>
      <w:r w:rsidR="001E2F8D" w:rsidRPr="00AF5561">
        <w:rPr>
          <w:rFonts w:ascii="Times New Roman" w:hAnsi="Times New Roman" w:cs="Times New Roman"/>
          <w:color w:val="auto"/>
          <w:lang w:val="en-GB" w:eastAsia="zh-CN"/>
        </w:rPr>
        <w:t>-Cardiovascular Health Engineering (COCHE)</w:t>
      </w:r>
      <w:r w:rsidRPr="00AF5561">
        <w:rPr>
          <w:rFonts w:ascii="Times New Roman" w:hAnsi="Times New Roman" w:cs="Times New Roman"/>
          <w:color w:val="auto"/>
          <w:lang w:val="en-GB" w:eastAsia="zh-CN"/>
        </w:rPr>
        <w:t>.</w:t>
      </w:r>
    </w:p>
    <w:p w14:paraId="6CFB76FC" w14:textId="77777777" w:rsidR="003D4F87" w:rsidRPr="00AF5561" w:rsidRDefault="003D4F87" w:rsidP="003D4F87">
      <w:pPr>
        <w:pStyle w:val="Default"/>
        <w:jc w:val="both"/>
        <w:rPr>
          <w:rFonts w:ascii="Times New Roman" w:hAnsi="Times New Roman" w:cs="Times New Roman"/>
          <w:color w:val="auto"/>
          <w:lang w:val="en-GB" w:eastAsia="zh-CN"/>
        </w:rPr>
      </w:pPr>
    </w:p>
    <w:p w14:paraId="7AEAC3F7" w14:textId="77777777" w:rsidR="009B424C" w:rsidRPr="00AF5561" w:rsidRDefault="009B424C" w:rsidP="009B424C">
      <w:pPr>
        <w:pStyle w:val="Default"/>
        <w:rPr>
          <w:rFonts w:ascii="Times New Roman" w:hAnsi="Times New Roman" w:cs="Times New Roman"/>
          <w:color w:val="auto"/>
          <w:lang w:val="en-GB" w:eastAsia="zh-CN"/>
        </w:rPr>
      </w:pPr>
      <w:r w:rsidRPr="00AF5561">
        <w:rPr>
          <w:rFonts w:ascii="Times New Roman" w:hAnsi="Times New Roman" w:cs="Times New Roman"/>
          <w:color w:val="auto"/>
          <w:lang w:val="en-GB" w:eastAsia="zh-CN"/>
        </w:rPr>
        <w:t xml:space="preserve">This Informed Consent Form has two parts: </w:t>
      </w:r>
    </w:p>
    <w:p w14:paraId="1B6CE307" w14:textId="632A6470" w:rsidR="009B424C" w:rsidRPr="00AF5561" w:rsidRDefault="009B424C" w:rsidP="009B424C">
      <w:pPr>
        <w:pStyle w:val="Default"/>
        <w:rPr>
          <w:rFonts w:ascii="Times New Roman" w:hAnsi="Times New Roman" w:cs="Times New Roman"/>
          <w:color w:val="auto"/>
          <w:lang w:val="en-GB" w:eastAsia="zh-CN"/>
        </w:rPr>
      </w:pPr>
      <w:r w:rsidRPr="00AF5561">
        <w:rPr>
          <w:rFonts w:ascii="Times New Roman" w:hAnsi="Times New Roman" w:cs="Times New Roman"/>
          <w:color w:val="auto"/>
          <w:lang w:val="en-GB" w:eastAsia="zh-CN"/>
        </w:rPr>
        <w:t xml:space="preserve">• Information Sheet (to share information about the research with you and your information with the researcher) </w:t>
      </w:r>
    </w:p>
    <w:p w14:paraId="42CA4628" w14:textId="3B4E469B" w:rsidR="003D4F87" w:rsidRPr="00AF5561" w:rsidRDefault="009B424C" w:rsidP="009B424C">
      <w:pPr>
        <w:pStyle w:val="Default"/>
        <w:jc w:val="both"/>
        <w:rPr>
          <w:rFonts w:ascii="Times New Roman" w:hAnsi="Times New Roman" w:cs="Times New Roman"/>
          <w:color w:val="auto"/>
          <w:lang w:val="en-GB" w:eastAsia="zh-CN"/>
        </w:rPr>
      </w:pPr>
      <w:r w:rsidRPr="00AF5561">
        <w:rPr>
          <w:rFonts w:ascii="Times New Roman" w:hAnsi="Times New Roman" w:cs="Times New Roman"/>
          <w:color w:val="auto"/>
          <w:lang w:val="en-GB" w:eastAsia="zh-CN"/>
        </w:rPr>
        <w:t>• Certificate of Consent (for signatures if you agree to take part)</w:t>
      </w:r>
    </w:p>
    <w:p w14:paraId="7935273A" w14:textId="77777777" w:rsidR="009B424C" w:rsidRDefault="009B424C" w:rsidP="009B424C">
      <w:pPr>
        <w:ind w:hanging="2"/>
        <w:rPr>
          <w:rFonts w:ascii="....o..." w:eastAsia="....o..." w:hAnsi="....o..." w:cs="....o..."/>
          <w:color w:val="000000"/>
          <w:sz w:val="24"/>
        </w:rPr>
      </w:pPr>
      <w:r w:rsidRPr="00AF5561">
        <w:rPr>
          <w:rFonts w:eastAsia="Times New Roman"/>
          <w:color w:val="000000"/>
          <w:sz w:val="24"/>
        </w:rPr>
        <w:t>You will be given a copy of the full Informed Consent Form</w:t>
      </w:r>
      <w:r w:rsidRPr="00AF5561">
        <w:rPr>
          <w:rFonts w:ascii="....o..." w:eastAsia="....o..." w:hAnsi="....o..." w:cs="....o..."/>
          <w:color w:val="000000"/>
          <w:sz w:val="24"/>
        </w:rPr>
        <w:t>.</w:t>
      </w:r>
    </w:p>
    <w:p w14:paraId="2F9D50AF" w14:textId="1E252989" w:rsidR="00AB7BA1" w:rsidRPr="00AF5561" w:rsidRDefault="00AB7BA1" w:rsidP="009B424C">
      <w:pPr>
        <w:ind w:hanging="2"/>
        <w:rPr>
          <w:rFonts w:ascii="....o..." w:eastAsia="....o..." w:hAnsi="....o..." w:cs="....o..."/>
          <w:color w:val="000000"/>
          <w:sz w:val="24"/>
        </w:rPr>
      </w:pPr>
      <w:r>
        <w:rPr>
          <w:rFonts w:ascii="....o..." w:eastAsia="....o..." w:hAnsi="....o..." w:cs="....o..."/>
          <w:color w:val="000000"/>
          <w:sz w:val="24"/>
        </w:rPr>
        <w:t>*</w:t>
      </w:r>
      <w:r w:rsidRPr="00AB7BA1">
        <w:rPr>
          <w:kern w:val="0"/>
          <w:sz w:val="24"/>
          <w:lang w:val="en-GB"/>
        </w:rPr>
        <w:t>English Version shall prevail.</w:t>
      </w:r>
    </w:p>
    <w:p w14:paraId="072EC2CD" w14:textId="77777777" w:rsidR="009B424C" w:rsidRDefault="009B424C" w:rsidP="009B424C">
      <w:pPr>
        <w:ind w:hanging="2"/>
        <w:rPr>
          <w:rFonts w:ascii="....o..." w:eastAsia="....o..." w:hAnsi="....o..." w:cs="....o..."/>
          <w:color w:val="000000"/>
        </w:rPr>
      </w:pPr>
    </w:p>
    <w:p w14:paraId="27F3E726" w14:textId="6C5C0596" w:rsidR="009B424C" w:rsidRDefault="009B424C" w:rsidP="009B424C">
      <w:pPr>
        <w:ind w:hanging="2"/>
        <w:rPr>
          <w:rFonts w:eastAsia="Times New Roman"/>
        </w:rPr>
      </w:pPr>
      <w:r>
        <w:rPr>
          <w:rFonts w:eastAsia="Times New Roman"/>
          <w:b/>
        </w:rPr>
        <w:t>PART I: Information Sheet</w:t>
      </w:r>
    </w:p>
    <w:p w14:paraId="09C324A2" w14:textId="77777777" w:rsidR="00AC5FD4" w:rsidRPr="00A269DC" w:rsidRDefault="003D4F87" w:rsidP="0038526A">
      <w:pPr>
        <w:pStyle w:val="CM41"/>
        <w:jc w:val="both"/>
        <w:rPr>
          <w:rFonts w:ascii="Times New Roman" w:hAnsi="Times New Roman" w:cs="Times New Roman"/>
          <w:b/>
          <w:bCs/>
          <w:u w:val="single"/>
          <w:lang w:val="en-GB" w:eastAsia="zh-CN"/>
        </w:rPr>
      </w:pPr>
      <w:r w:rsidRPr="00A269DC">
        <w:rPr>
          <w:rFonts w:ascii="Times New Roman" w:hAnsi="Times New Roman" w:cs="Times New Roman"/>
          <w:b/>
          <w:bCs/>
          <w:u w:val="single"/>
          <w:lang w:val="en-GB" w:eastAsia="zh-CN"/>
        </w:rPr>
        <w:t>Purpose</w:t>
      </w:r>
    </w:p>
    <w:p w14:paraId="13280370" w14:textId="2EA41869" w:rsidR="00AD74E3" w:rsidRDefault="00B762AC" w:rsidP="00653913">
      <w:pPr>
        <w:rPr>
          <w:sz w:val="24"/>
          <w:lang w:val="en-GB"/>
        </w:rPr>
      </w:pPr>
      <w:r>
        <w:rPr>
          <w:sz w:val="24"/>
          <w:lang w:val="en-GB"/>
        </w:rPr>
        <w:t xml:space="preserve">In this Voluntary Data Collection Day, we </w:t>
      </w:r>
      <w:r w:rsidR="00AD74E3">
        <w:rPr>
          <w:sz w:val="24"/>
          <w:lang w:val="en-GB"/>
        </w:rPr>
        <w:t>have selected</w:t>
      </w:r>
      <w:r>
        <w:rPr>
          <w:sz w:val="24"/>
          <w:lang w:val="en-GB"/>
        </w:rPr>
        <w:t xml:space="preserve"> several spin-off startups and their research prototypes</w:t>
      </w:r>
      <w:r w:rsidR="00653913">
        <w:rPr>
          <w:sz w:val="24"/>
          <w:lang w:val="en-GB"/>
        </w:rPr>
        <w:t xml:space="preserve"> to collect data for our COCHE </w:t>
      </w:r>
      <w:r w:rsidR="00E02177">
        <w:rPr>
          <w:sz w:val="24"/>
          <w:lang w:val="en-GB"/>
        </w:rPr>
        <w:t>Database</w:t>
      </w:r>
      <w:r>
        <w:rPr>
          <w:sz w:val="24"/>
          <w:lang w:val="en-GB"/>
        </w:rPr>
        <w:t xml:space="preserve">. The researchers will collect your data in the following </w:t>
      </w:r>
      <w:r w:rsidR="00AD74E3">
        <w:rPr>
          <w:sz w:val="24"/>
          <w:lang w:val="en-GB"/>
        </w:rPr>
        <w:t>experiments</w:t>
      </w:r>
      <w:r>
        <w:rPr>
          <w:sz w:val="24"/>
          <w:lang w:val="en-GB"/>
        </w:rPr>
        <w:t>:</w:t>
      </w:r>
    </w:p>
    <w:p w14:paraId="75A99612" w14:textId="77777777" w:rsidR="00653913" w:rsidRDefault="00653913" w:rsidP="00653913">
      <w:pPr>
        <w:rPr>
          <w:sz w:val="24"/>
          <w:lang w:val="en-GB"/>
        </w:rPr>
      </w:pPr>
    </w:p>
    <w:p w14:paraId="499220C3" w14:textId="17EE69CF" w:rsidR="00653913" w:rsidRPr="00274480" w:rsidRDefault="00E02177" w:rsidP="00274480">
      <w:pPr>
        <w:ind w:firstLine="420"/>
        <w:rPr>
          <w:sz w:val="24"/>
          <w:lang w:val="en-GB"/>
        </w:rPr>
      </w:pPr>
      <w:bookmarkStart w:id="0" w:name="_Hlk167897764"/>
      <w:r w:rsidRPr="0077768D">
        <w:rPr>
          <w:sz w:val="24"/>
          <w:lang w:val="en-GB"/>
        </w:rPr>
        <w:t>E.1.</w:t>
      </w:r>
      <w:r w:rsidRPr="00274480">
        <w:rPr>
          <w:sz w:val="24"/>
          <w:lang w:val="en-GB"/>
        </w:rPr>
        <w:t xml:space="preserve"> </w:t>
      </w:r>
      <w:r w:rsidR="00653913" w:rsidRPr="00274480">
        <w:rPr>
          <w:sz w:val="24"/>
          <w:lang w:val="en-GB"/>
        </w:rPr>
        <w:t>Blood Glu</w:t>
      </w:r>
      <w:r w:rsidR="008F0C42">
        <w:rPr>
          <w:sz w:val="24"/>
          <w:lang w:val="en-GB"/>
        </w:rPr>
        <w:t>cose</w:t>
      </w:r>
    </w:p>
    <w:bookmarkEnd w:id="0"/>
    <w:p w14:paraId="6A648F3F" w14:textId="7C048204" w:rsidR="0027282B" w:rsidRPr="00735031" w:rsidRDefault="00735031" w:rsidP="0027282B">
      <w:pPr>
        <w:pStyle w:val="ListParagraph"/>
        <w:numPr>
          <w:ilvl w:val="1"/>
          <w:numId w:val="7"/>
        </w:numPr>
        <w:rPr>
          <w:sz w:val="24"/>
          <w:lang w:val="en-GB"/>
        </w:rPr>
      </w:pPr>
      <w:r>
        <w:rPr>
          <w:rFonts w:eastAsia="PMingLiU"/>
          <w:sz w:val="24"/>
          <w:lang w:val="en-GB" w:eastAsia="zh-TW"/>
        </w:rPr>
        <w:t xml:space="preserve">Preparation of the subject: </w:t>
      </w:r>
      <w:r w:rsidRPr="00735031">
        <w:rPr>
          <w:rFonts w:eastAsia="PMingLiU"/>
          <w:sz w:val="24"/>
          <w:lang w:val="en-GB" w:eastAsia="zh-TW"/>
        </w:rPr>
        <w:t>Fast overnight such that there is no food intake for at least six hours.</w:t>
      </w:r>
    </w:p>
    <w:p w14:paraId="2287C5DA" w14:textId="7CDD2E15" w:rsidR="00735031" w:rsidRPr="00735031" w:rsidRDefault="00735031" w:rsidP="0027282B">
      <w:pPr>
        <w:pStyle w:val="ListParagraph"/>
        <w:numPr>
          <w:ilvl w:val="1"/>
          <w:numId w:val="7"/>
        </w:numPr>
        <w:rPr>
          <w:sz w:val="24"/>
          <w:lang w:val="en-GB"/>
        </w:rPr>
      </w:pPr>
      <w:r>
        <w:rPr>
          <w:rFonts w:eastAsia="PMingLiU"/>
          <w:sz w:val="24"/>
          <w:lang w:val="en-GB" w:eastAsia="zh-TW"/>
        </w:rPr>
        <w:t xml:space="preserve">Invasive requirement: Perform blood glucose test by </w:t>
      </w:r>
      <w:r w:rsidRPr="00735031">
        <w:rPr>
          <w:rFonts w:eastAsia="PMingLiU"/>
          <w:sz w:val="24"/>
          <w:lang w:val="en-GB" w:eastAsia="zh-TW"/>
        </w:rPr>
        <w:t>puncture</w:t>
      </w:r>
      <w:r>
        <w:rPr>
          <w:rFonts w:eastAsia="PMingLiU"/>
          <w:sz w:val="24"/>
          <w:lang w:val="en-GB" w:eastAsia="zh-TW"/>
        </w:rPr>
        <w:t xml:space="preserve"> of</w:t>
      </w:r>
      <w:r w:rsidRPr="00735031">
        <w:rPr>
          <w:rFonts w:eastAsia="PMingLiU"/>
          <w:sz w:val="24"/>
          <w:lang w:val="en-GB" w:eastAsia="zh-TW"/>
        </w:rPr>
        <w:t xml:space="preserve"> the right-hand index fingertip.</w:t>
      </w:r>
    </w:p>
    <w:p w14:paraId="7A4461D9" w14:textId="26D0A77F" w:rsidR="00735031" w:rsidRPr="00735031" w:rsidRDefault="00735031" w:rsidP="0027282B">
      <w:pPr>
        <w:pStyle w:val="ListParagraph"/>
        <w:numPr>
          <w:ilvl w:val="1"/>
          <w:numId w:val="7"/>
        </w:numPr>
        <w:rPr>
          <w:sz w:val="24"/>
          <w:lang w:val="en-GB"/>
        </w:rPr>
      </w:pPr>
      <w:r>
        <w:rPr>
          <w:rFonts w:eastAsia="PMingLiU"/>
          <w:sz w:val="24"/>
          <w:lang w:val="en-GB" w:eastAsia="zh-TW"/>
        </w:rPr>
        <w:t xml:space="preserve">After the blood glucose test, </w:t>
      </w:r>
      <w:r w:rsidR="0093482C">
        <w:rPr>
          <w:rFonts w:eastAsia="PMingLiU"/>
          <w:sz w:val="24"/>
          <w:lang w:val="en-GB" w:eastAsia="zh-TW"/>
        </w:rPr>
        <w:t>heart rate</w:t>
      </w:r>
      <w:r>
        <w:rPr>
          <w:rFonts w:eastAsia="PMingLiU"/>
          <w:sz w:val="24"/>
          <w:lang w:val="en-GB" w:eastAsia="zh-TW"/>
        </w:rPr>
        <w:t xml:space="preserve"> and PPG are tested by SpO2 sensor and Analog Devices.</w:t>
      </w:r>
    </w:p>
    <w:p w14:paraId="764B69B3" w14:textId="6F371A1F" w:rsidR="00735031" w:rsidRPr="00735031" w:rsidRDefault="00735031" w:rsidP="0027282B">
      <w:pPr>
        <w:pStyle w:val="ListParagraph"/>
        <w:numPr>
          <w:ilvl w:val="1"/>
          <w:numId w:val="7"/>
        </w:numPr>
        <w:rPr>
          <w:sz w:val="24"/>
          <w:lang w:val="en-GB"/>
        </w:rPr>
      </w:pPr>
      <w:r>
        <w:rPr>
          <w:rFonts w:eastAsia="PMingLiU"/>
          <w:sz w:val="24"/>
          <w:lang w:val="en-GB" w:eastAsia="zh-TW"/>
        </w:rPr>
        <w:t>Drink 440mL Lucozade drink within 5 minutes.</w:t>
      </w:r>
    </w:p>
    <w:p w14:paraId="3A63866C" w14:textId="6CE2043A" w:rsidR="00735031" w:rsidRPr="00735031" w:rsidRDefault="00735031" w:rsidP="00735031">
      <w:pPr>
        <w:pStyle w:val="ListParagraph"/>
        <w:numPr>
          <w:ilvl w:val="1"/>
          <w:numId w:val="7"/>
        </w:numPr>
        <w:rPr>
          <w:sz w:val="24"/>
          <w:lang w:val="en-GB"/>
        </w:rPr>
      </w:pPr>
      <w:r>
        <w:rPr>
          <w:rFonts w:eastAsia="PMingLiU"/>
          <w:sz w:val="24"/>
          <w:lang w:val="en-GB" w:eastAsia="zh-TW"/>
        </w:rPr>
        <w:t xml:space="preserve">After 30 minutes, repeat steps b. to </w:t>
      </w:r>
      <w:proofErr w:type="gramStart"/>
      <w:r>
        <w:rPr>
          <w:rFonts w:eastAsia="PMingLiU"/>
          <w:sz w:val="24"/>
          <w:lang w:val="en-GB" w:eastAsia="zh-TW"/>
        </w:rPr>
        <w:t>c..</w:t>
      </w:r>
      <w:proofErr w:type="gramEnd"/>
    </w:p>
    <w:p w14:paraId="7CD0C355" w14:textId="5C1C4290" w:rsidR="00735031" w:rsidRPr="00274480" w:rsidRDefault="00735031" w:rsidP="00735031">
      <w:pPr>
        <w:pStyle w:val="ListParagraph"/>
        <w:numPr>
          <w:ilvl w:val="1"/>
          <w:numId w:val="7"/>
        </w:numPr>
        <w:rPr>
          <w:sz w:val="24"/>
          <w:lang w:val="en-GB"/>
        </w:rPr>
      </w:pPr>
      <w:r w:rsidRPr="00735031">
        <w:rPr>
          <w:rFonts w:eastAsia="PMingLiU"/>
          <w:b/>
          <w:bCs/>
          <w:sz w:val="24"/>
          <w:u w:val="single"/>
          <w:lang w:val="en-GB" w:eastAsia="zh-TW"/>
        </w:rPr>
        <w:t>Risk of the experiment:</w:t>
      </w:r>
      <w:r>
        <w:rPr>
          <w:rFonts w:eastAsia="PMingLiU"/>
          <w:sz w:val="24"/>
          <w:lang w:val="en-GB" w:eastAsia="zh-TW"/>
        </w:rPr>
        <w:t xml:space="preserve"> (1) Pain on pricking of fingertip (2) Infection: </w:t>
      </w:r>
      <w:r w:rsidRPr="00735031">
        <w:rPr>
          <w:rFonts w:eastAsia="PMingLiU"/>
          <w:sz w:val="24"/>
          <w:lang w:val="en-GB" w:eastAsia="zh-TW"/>
        </w:rPr>
        <w:t>There is a risk of infection each time the skin is broken for a blood sample.</w:t>
      </w:r>
    </w:p>
    <w:p w14:paraId="78E4DBAA" w14:textId="66F9D2BA" w:rsidR="003D4F87" w:rsidRDefault="00A54DD5" w:rsidP="00AB7BA1">
      <w:pPr>
        <w:ind w:left="1080"/>
        <w:rPr>
          <w:sz w:val="24"/>
          <w:lang w:val="en-GB"/>
        </w:rPr>
      </w:pPr>
      <w:r>
        <w:rPr>
          <w:sz w:val="24"/>
          <w:lang w:val="en-GB"/>
        </w:rPr>
        <w:t>Contact email:</w:t>
      </w:r>
      <w:r w:rsidR="00274480">
        <w:rPr>
          <w:sz w:val="24"/>
          <w:lang w:val="en-GB"/>
        </w:rPr>
        <w:t xml:space="preserve"> </w:t>
      </w:r>
      <w:r w:rsidR="00AB7BA1" w:rsidRPr="00274480">
        <w:rPr>
          <w:sz w:val="24"/>
          <w:lang w:val="en-GB"/>
        </w:rPr>
        <w:t>Mr. Victor Fu</w:t>
      </w:r>
      <w:r w:rsidR="00AB7BA1" w:rsidRPr="00E36548">
        <w:rPr>
          <w:sz w:val="24"/>
          <w:lang w:val="en-GB"/>
        </w:rPr>
        <w:t xml:space="preserve"> </w:t>
      </w:r>
      <w:r w:rsidR="00AB7BA1">
        <w:rPr>
          <w:sz w:val="24"/>
          <w:lang w:val="en-GB"/>
        </w:rPr>
        <w:t>(</w:t>
      </w:r>
      <w:r w:rsidR="00AB7BA1" w:rsidRPr="00AB7BA1">
        <w:rPr>
          <w:sz w:val="24"/>
          <w:lang w:val="en-GB"/>
        </w:rPr>
        <w:t>zfu</w:t>
      </w:r>
      <w:r w:rsidR="00AB7BA1" w:rsidRPr="00AB7BA1">
        <w:rPr>
          <w:rFonts w:hint="eastAsia"/>
          <w:sz w:val="24"/>
          <w:lang w:val="en-GB"/>
        </w:rPr>
        <w:t>@hkcoche.</w:t>
      </w:r>
      <w:r w:rsidR="00AB7BA1" w:rsidRPr="00AB7BA1">
        <w:rPr>
          <w:sz w:val="24"/>
          <w:lang w:val="en-GB"/>
        </w:rPr>
        <w:t>org</w:t>
      </w:r>
      <w:r w:rsidR="00AB7BA1">
        <w:rPr>
          <w:sz w:val="24"/>
          <w:lang w:val="en-GB"/>
        </w:rPr>
        <w:t>)</w:t>
      </w:r>
    </w:p>
    <w:p w14:paraId="77367EAA" w14:textId="77777777" w:rsidR="00AB7BA1" w:rsidRDefault="00AB7BA1" w:rsidP="00AB7BA1">
      <w:pPr>
        <w:ind w:left="1080"/>
        <w:rPr>
          <w:sz w:val="24"/>
        </w:rPr>
      </w:pPr>
    </w:p>
    <w:p w14:paraId="1874CDE0" w14:textId="37BC7EF3" w:rsidR="006772D4" w:rsidRPr="00AE5989" w:rsidRDefault="00E02177" w:rsidP="00E36548">
      <w:pPr>
        <w:ind w:firstLine="420"/>
        <w:rPr>
          <w:sz w:val="24"/>
        </w:rPr>
      </w:pPr>
      <w:r>
        <w:rPr>
          <w:sz w:val="24"/>
        </w:rPr>
        <w:t xml:space="preserve">E.2. </w:t>
      </w:r>
      <w:r w:rsidR="006772D4" w:rsidRPr="00AE5989">
        <w:rPr>
          <w:sz w:val="24"/>
        </w:rPr>
        <w:t xml:space="preserve">Pulse Sensor </w:t>
      </w:r>
    </w:p>
    <w:p w14:paraId="7C9329CD" w14:textId="51AC1304" w:rsidR="006772D4" w:rsidRDefault="006772D4" w:rsidP="006772D4">
      <w:pPr>
        <w:pStyle w:val="ListParagraph"/>
        <w:numPr>
          <w:ilvl w:val="1"/>
          <w:numId w:val="7"/>
        </w:numPr>
        <w:rPr>
          <w:sz w:val="24"/>
        </w:rPr>
      </w:pPr>
      <w:r>
        <w:rPr>
          <w:sz w:val="24"/>
        </w:rPr>
        <w:t>Rest 5 minuets for a resting blood pressure</w:t>
      </w:r>
      <w:r w:rsidR="008A6E43">
        <w:rPr>
          <w:sz w:val="24"/>
        </w:rPr>
        <w:t xml:space="preserve"> </w:t>
      </w:r>
      <w:r>
        <w:rPr>
          <w:sz w:val="24"/>
        </w:rPr>
        <w:t>to be obtained.</w:t>
      </w:r>
    </w:p>
    <w:p w14:paraId="0F9006D9" w14:textId="7299E95E" w:rsidR="006772D4" w:rsidRDefault="006772D4" w:rsidP="006772D4">
      <w:pPr>
        <w:pStyle w:val="ListParagraph"/>
        <w:numPr>
          <w:ilvl w:val="1"/>
          <w:numId w:val="7"/>
        </w:numPr>
        <w:rPr>
          <w:sz w:val="24"/>
        </w:rPr>
      </w:pPr>
      <w:r>
        <w:rPr>
          <w:sz w:val="24"/>
        </w:rPr>
        <w:t xml:space="preserve">Measurement of Pulse </w:t>
      </w:r>
      <w:r w:rsidR="00E02177">
        <w:rPr>
          <w:sz w:val="24"/>
        </w:rPr>
        <w:t>S</w:t>
      </w:r>
      <w:r>
        <w:rPr>
          <w:sz w:val="24"/>
        </w:rPr>
        <w:t>ensor, PPG, and continuous BP will be obtained on right or left arm for 5minutes.</w:t>
      </w:r>
    </w:p>
    <w:p w14:paraId="6FF4457E" w14:textId="4C548689" w:rsidR="00A54DD5" w:rsidRPr="00AE5989" w:rsidRDefault="00A54DD5" w:rsidP="00BA48DA">
      <w:pPr>
        <w:ind w:left="660" w:firstLine="420"/>
      </w:pPr>
      <w:r w:rsidRPr="00A54DD5">
        <w:rPr>
          <w:sz w:val="24"/>
          <w:lang w:val="en-GB"/>
        </w:rPr>
        <w:t>Contact email:</w:t>
      </w:r>
      <w:r w:rsidR="00AB7BA1">
        <w:rPr>
          <w:sz w:val="24"/>
          <w:lang w:val="en-GB"/>
        </w:rPr>
        <w:t xml:space="preserve"> </w:t>
      </w:r>
      <w:r w:rsidR="00AB7BA1" w:rsidRPr="00AE5989">
        <w:rPr>
          <w:sz w:val="24"/>
        </w:rPr>
        <w:t>Dr. Iyappan Gunasekaran</w:t>
      </w:r>
      <w:r w:rsidR="00AB7BA1">
        <w:rPr>
          <w:sz w:val="24"/>
        </w:rPr>
        <w:t xml:space="preserve"> (</w:t>
      </w:r>
      <w:r w:rsidR="00AE5989" w:rsidRPr="00AE5989">
        <w:rPr>
          <w:sz w:val="24"/>
          <w:lang w:val="en-GB"/>
        </w:rPr>
        <w:t>igunasekaran@hkcoche.org</w:t>
      </w:r>
      <w:r w:rsidR="00AB7BA1">
        <w:rPr>
          <w:sz w:val="24"/>
          <w:lang w:val="en-GB"/>
        </w:rPr>
        <w:t>)</w:t>
      </w:r>
    </w:p>
    <w:p w14:paraId="7E260DEB" w14:textId="77777777" w:rsidR="006772D4" w:rsidRPr="00AE5989" w:rsidRDefault="006772D4" w:rsidP="00AE5989">
      <w:pPr>
        <w:rPr>
          <w:sz w:val="24"/>
        </w:rPr>
      </w:pPr>
    </w:p>
    <w:p w14:paraId="2856232E" w14:textId="7E49F4AF" w:rsidR="006772D4" w:rsidRPr="00AE5989" w:rsidRDefault="00E02177" w:rsidP="00AE5989">
      <w:pPr>
        <w:ind w:firstLine="420"/>
        <w:rPr>
          <w:sz w:val="24"/>
        </w:rPr>
      </w:pPr>
      <w:bookmarkStart w:id="1" w:name="_Hlk167898027"/>
      <w:r>
        <w:rPr>
          <w:sz w:val="24"/>
        </w:rPr>
        <w:t xml:space="preserve">E.3. </w:t>
      </w:r>
      <w:r w:rsidR="006772D4" w:rsidRPr="00AE5989">
        <w:rPr>
          <w:sz w:val="24"/>
        </w:rPr>
        <w:t xml:space="preserve">Multichannel PPG Sensor </w:t>
      </w:r>
    </w:p>
    <w:bookmarkEnd w:id="1"/>
    <w:p w14:paraId="0B52BE8F" w14:textId="2CB4B6A2" w:rsidR="006772D4" w:rsidRDefault="006772D4" w:rsidP="006772D4">
      <w:pPr>
        <w:pStyle w:val="ListParagraph"/>
        <w:numPr>
          <w:ilvl w:val="1"/>
          <w:numId w:val="7"/>
        </w:numPr>
        <w:rPr>
          <w:sz w:val="24"/>
        </w:rPr>
      </w:pPr>
      <w:r>
        <w:rPr>
          <w:sz w:val="24"/>
        </w:rPr>
        <w:t>Rest for 5 minutes</w:t>
      </w:r>
      <w:r w:rsidR="00364CDA">
        <w:rPr>
          <w:sz w:val="24"/>
        </w:rPr>
        <w:t xml:space="preserve"> for a resting blood pressure to be obtained.</w:t>
      </w:r>
    </w:p>
    <w:p w14:paraId="470130DB" w14:textId="6400EC54" w:rsidR="00364CDA" w:rsidRDefault="00364CDA" w:rsidP="006772D4">
      <w:pPr>
        <w:pStyle w:val="ListParagraph"/>
        <w:numPr>
          <w:ilvl w:val="1"/>
          <w:numId w:val="7"/>
        </w:numPr>
        <w:rPr>
          <w:sz w:val="24"/>
        </w:rPr>
      </w:pPr>
      <w:r>
        <w:rPr>
          <w:sz w:val="24"/>
        </w:rPr>
        <w:t>Mercury blood pressure measurement is obtained.</w:t>
      </w:r>
    </w:p>
    <w:p w14:paraId="3B40F86C" w14:textId="10F1C89B" w:rsidR="00364CDA" w:rsidRDefault="00364CDA" w:rsidP="00364CDA">
      <w:pPr>
        <w:pStyle w:val="ListParagraph"/>
        <w:numPr>
          <w:ilvl w:val="1"/>
          <w:numId w:val="7"/>
        </w:numPr>
        <w:rPr>
          <w:sz w:val="24"/>
        </w:rPr>
      </w:pPr>
      <w:r>
        <w:rPr>
          <w:sz w:val="24"/>
        </w:rPr>
        <w:t>Measurement of multichannel PPG will be obtained on right or left arm for 3 minutes.</w:t>
      </w:r>
    </w:p>
    <w:p w14:paraId="78174B89" w14:textId="1BE03DE8" w:rsidR="00D1457A" w:rsidRPr="00D1457A" w:rsidRDefault="00D1457A" w:rsidP="00AE5989">
      <w:pPr>
        <w:pStyle w:val="ListParagraph"/>
        <w:ind w:left="960" w:firstLine="120"/>
        <w:rPr>
          <w:sz w:val="24"/>
          <w:lang w:val="en-GB"/>
        </w:rPr>
      </w:pPr>
      <w:r w:rsidRPr="00D1457A">
        <w:rPr>
          <w:sz w:val="24"/>
          <w:lang w:val="en-GB"/>
        </w:rPr>
        <w:t xml:space="preserve">Contact </w:t>
      </w:r>
      <w:r w:rsidR="00AB7BA1">
        <w:rPr>
          <w:sz w:val="24"/>
          <w:lang w:val="en-GB"/>
        </w:rPr>
        <w:t xml:space="preserve">person and </w:t>
      </w:r>
      <w:r w:rsidRPr="00D1457A">
        <w:rPr>
          <w:sz w:val="24"/>
          <w:lang w:val="en-GB"/>
        </w:rPr>
        <w:t>email:</w:t>
      </w:r>
      <w:r w:rsidR="00AE5989">
        <w:rPr>
          <w:sz w:val="24"/>
          <w:lang w:val="en-GB"/>
        </w:rPr>
        <w:t xml:space="preserve"> </w:t>
      </w:r>
      <w:r w:rsidR="00AB7BA1" w:rsidRPr="00AE5989">
        <w:rPr>
          <w:sz w:val="24"/>
        </w:rPr>
        <w:t>Ms. Julee Liu</w:t>
      </w:r>
      <w:r w:rsidR="00AB7BA1" w:rsidRPr="00AE5989">
        <w:rPr>
          <w:sz w:val="24"/>
          <w:lang w:val="en-GB"/>
        </w:rPr>
        <w:t xml:space="preserve"> </w:t>
      </w:r>
      <w:r w:rsidR="00AB7BA1">
        <w:rPr>
          <w:sz w:val="24"/>
          <w:lang w:val="en-GB"/>
        </w:rPr>
        <w:t>(</w:t>
      </w:r>
      <w:r w:rsidR="00AE5989" w:rsidRPr="00AE5989">
        <w:rPr>
          <w:sz w:val="24"/>
          <w:lang w:val="en-GB"/>
        </w:rPr>
        <w:t>zjliu@hkcoche.org</w:t>
      </w:r>
      <w:r w:rsidR="00AB7BA1">
        <w:rPr>
          <w:sz w:val="24"/>
          <w:lang w:val="en-GB"/>
        </w:rPr>
        <w:t>)</w:t>
      </w:r>
    </w:p>
    <w:p w14:paraId="57221BE8" w14:textId="77777777" w:rsidR="00364CDA" w:rsidRDefault="00364CDA" w:rsidP="00364CDA">
      <w:pPr>
        <w:pStyle w:val="ListParagraph"/>
        <w:ind w:left="1440"/>
        <w:rPr>
          <w:sz w:val="24"/>
        </w:rPr>
      </w:pPr>
    </w:p>
    <w:p w14:paraId="40963814" w14:textId="05437812" w:rsidR="00364CDA" w:rsidRPr="00AE5989" w:rsidRDefault="00E02177" w:rsidP="00AE5989">
      <w:pPr>
        <w:ind w:firstLine="420"/>
        <w:rPr>
          <w:sz w:val="24"/>
        </w:rPr>
      </w:pPr>
      <w:r>
        <w:rPr>
          <w:sz w:val="24"/>
        </w:rPr>
        <w:t xml:space="preserve">E.4. </w:t>
      </w:r>
      <w:r w:rsidR="0093482C" w:rsidRPr="00AE5989">
        <w:rPr>
          <w:sz w:val="24"/>
        </w:rPr>
        <w:t xml:space="preserve">EIT </w:t>
      </w:r>
    </w:p>
    <w:p w14:paraId="568BD9D6" w14:textId="046BE470" w:rsidR="0093482C" w:rsidRDefault="0093482C" w:rsidP="0093482C">
      <w:pPr>
        <w:pStyle w:val="ListParagraph"/>
        <w:numPr>
          <w:ilvl w:val="1"/>
          <w:numId w:val="7"/>
        </w:numPr>
        <w:rPr>
          <w:sz w:val="24"/>
        </w:rPr>
      </w:pPr>
      <w:r>
        <w:rPr>
          <w:sz w:val="24"/>
        </w:rPr>
        <w:t>A</w:t>
      </w:r>
      <w:r w:rsidR="005838BF">
        <w:rPr>
          <w:sz w:val="24"/>
        </w:rPr>
        <w:t xml:space="preserve">n eligibility </w:t>
      </w:r>
      <w:r>
        <w:rPr>
          <w:sz w:val="24"/>
        </w:rPr>
        <w:t xml:space="preserve">questionnaire </w:t>
      </w:r>
      <w:r w:rsidR="005838BF">
        <w:rPr>
          <w:sz w:val="24"/>
        </w:rPr>
        <w:t>is to be filled.</w:t>
      </w:r>
    </w:p>
    <w:p w14:paraId="1174AA59" w14:textId="64AB38BC" w:rsidR="005838BF" w:rsidRDefault="005838BF" w:rsidP="0093482C">
      <w:pPr>
        <w:pStyle w:val="ListParagraph"/>
        <w:numPr>
          <w:ilvl w:val="1"/>
          <w:numId w:val="7"/>
        </w:numPr>
        <w:rPr>
          <w:sz w:val="24"/>
        </w:rPr>
      </w:pPr>
      <w:r>
        <w:rPr>
          <w:sz w:val="24"/>
        </w:rPr>
        <w:lastRenderedPageBreak/>
        <w:t xml:space="preserve">The circumference of waist </w:t>
      </w:r>
      <w:r w:rsidR="00F40EEB">
        <w:rPr>
          <w:sz w:val="24"/>
        </w:rPr>
        <w:t>is</w:t>
      </w:r>
      <w:r>
        <w:rPr>
          <w:sz w:val="24"/>
        </w:rPr>
        <w:t xml:space="preserve"> recorded</w:t>
      </w:r>
      <w:r w:rsidR="00F40EEB">
        <w:rPr>
          <w:sz w:val="24"/>
        </w:rPr>
        <w:t>.</w:t>
      </w:r>
    </w:p>
    <w:p w14:paraId="01DC0060" w14:textId="4C860AC4" w:rsidR="006024DE" w:rsidRDefault="006024DE" w:rsidP="0093482C">
      <w:pPr>
        <w:pStyle w:val="ListParagraph"/>
        <w:numPr>
          <w:ilvl w:val="1"/>
          <w:numId w:val="7"/>
        </w:numPr>
        <w:rPr>
          <w:sz w:val="24"/>
        </w:rPr>
      </w:pPr>
      <w:r>
        <w:rPr>
          <w:sz w:val="24"/>
        </w:rPr>
        <w:t>A waist belt is worn within a private space.</w:t>
      </w:r>
    </w:p>
    <w:p w14:paraId="6D80E206" w14:textId="038AB06E" w:rsidR="005838BF" w:rsidRDefault="00F40EEB" w:rsidP="0093482C">
      <w:pPr>
        <w:pStyle w:val="ListParagraph"/>
        <w:numPr>
          <w:ilvl w:val="1"/>
          <w:numId w:val="7"/>
        </w:numPr>
        <w:rPr>
          <w:sz w:val="24"/>
        </w:rPr>
      </w:pPr>
      <w:r>
        <w:rPr>
          <w:sz w:val="24"/>
        </w:rPr>
        <w:t>A scan is done for 5 minutes.</w:t>
      </w:r>
    </w:p>
    <w:p w14:paraId="40CB2C07" w14:textId="00426999" w:rsidR="006024DE" w:rsidRDefault="006024DE" w:rsidP="0093482C">
      <w:pPr>
        <w:pStyle w:val="ListParagraph"/>
        <w:numPr>
          <w:ilvl w:val="1"/>
          <w:numId w:val="7"/>
        </w:numPr>
        <w:rPr>
          <w:sz w:val="24"/>
        </w:rPr>
      </w:pPr>
      <w:r>
        <w:rPr>
          <w:sz w:val="24"/>
        </w:rPr>
        <w:t xml:space="preserve">Steps n. </w:t>
      </w:r>
      <w:proofErr w:type="spellStart"/>
      <w:r>
        <w:rPr>
          <w:sz w:val="24"/>
        </w:rPr>
        <w:t>to o</w:t>
      </w:r>
      <w:proofErr w:type="spellEnd"/>
      <w:r>
        <w:rPr>
          <w:sz w:val="24"/>
        </w:rPr>
        <w:t>. are repeated 1-2 times, if necessary.</w:t>
      </w:r>
    </w:p>
    <w:p w14:paraId="1F7A6F17" w14:textId="1F1C4C93" w:rsidR="00D1457A" w:rsidRPr="00D1457A" w:rsidRDefault="00D1457A" w:rsidP="00BA48DA">
      <w:pPr>
        <w:pStyle w:val="ListParagraph"/>
        <w:ind w:left="960" w:firstLine="120"/>
        <w:rPr>
          <w:sz w:val="24"/>
          <w:lang w:val="en-GB"/>
        </w:rPr>
      </w:pPr>
      <w:r w:rsidRPr="00D1457A">
        <w:rPr>
          <w:sz w:val="24"/>
          <w:lang w:val="en-GB"/>
        </w:rPr>
        <w:t>Contact</w:t>
      </w:r>
      <w:r w:rsidR="006024DE">
        <w:rPr>
          <w:sz w:val="24"/>
          <w:lang w:val="en-GB"/>
        </w:rPr>
        <w:t xml:space="preserve"> person and</w:t>
      </w:r>
      <w:r w:rsidRPr="00D1457A">
        <w:rPr>
          <w:sz w:val="24"/>
          <w:lang w:val="en-GB"/>
        </w:rPr>
        <w:t xml:space="preserve"> email:</w:t>
      </w:r>
      <w:r w:rsidR="00BA48DA">
        <w:rPr>
          <w:sz w:val="24"/>
          <w:lang w:val="en-GB"/>
        </w:rPr>
        <w:t xml:space="preserve"> </w:t>
      </w:r>
      <w:proofErr w:type="spellStart"/>
      <w:r w:rsidR="006024DE">
        <w:rPr>
          <w:sz w:val="24"/>
          <w:lang w:val="en-GB"/>
        </w:rPr>
        <w:t>Dr.</w:t>
      </w:r>
      <w:proofErr w:type="spellEnd"/>
      <w:r w:rsidR="006024DE">
        <w:rPr>
          <w:sz w:val="24"/>
          <w:lang w:val="en-GB"/>
        </w:rPr>
        <w:t xml:space="preserve"> Eddie Wong (</w:t>
      </w:r>
      <w:r w:rsidR="00BA48DA" w:rsidRPr="00BA48DA">
        <w:rPr>
          <w:sz w:val="24"/>
          <w:lang w:val="en-GB"/>
        </w:rPr>
        <w:t>ecswong@hkcoche.org</w:t>
      </w:r>
      <w:r w:rsidR="006024DE">
        <w:rPr>
          <w:sz w:val="24"/>
          <w:lang w:val="en-GB"/>
        </w:rPr>
        <w:t>)</w:t>
      </w:r>
    </w:p>
    <w:p w14:paraId="443E2C1A" w14:textId="77777777" w:rsidR="00F40EEB" w:rsidRPr="00AE5989" w:rsidRDefault="00F40EEB" w:rsidP="00AE5989">
      <w:pPr>
        <w:ind w:left="1080"/>
        <w:rPr>
          <w:sz w:val="24"/>
        </w:rPr>
      </w:pPr>
    </w:p>
    <w:p w14:paraId="5273F6BC" w14:textId="03A44F3E" w:rsidR="00364CDA" w:rsidRPr="00AE5989" w:rsidRDefault="00E02177" w:rsidP="00AE5989">
      <w:pPr>
        <w:ind w:firstLine="420"/>
        <w:rPr>
          <w:sz w:val="24"/>
        </w:rPr>
      </w:pPr>
      <w:r>
        <w:rPr>
          <w:sz w:val="24"/>
        </w:rPr>
        <w:t xml:space="preserve">E.5. </w:t>
      </w:r>
      <w:r w:rsidR="0028513C" w:rsidRPr="00AE5989">
        <w:rPr>
          <w:sz w:val="24"/>
        </w:rPr>
        <w:t xml:space="preserve">Portable Ultrasound </w:t>
      </w:r>
    </w:p>
    <w:p w14:paraId="09B4D37A" w14:textId="4CE55FB0" w:rsidR="0028513C" w:rsidRDefault="00F40EEB" w:rsidP="0028513C">
      <w:pPr>
        <w:pStyle w:val="ListParagraph"/>
        <w:numPr>
          <w:ilvl w:val="1"/>
          <w:numId w:val="7"/>
        </w:numPr>
        <w:rPr>
          <w:sz w:val="24"/>
        </w:rPr>
      </w:pPr>
      <w:r>
        <w:rPr>
          <w:sz w:val="24"/>
        </w:rPr>
        <w:t>Ultrasound gel is applied on the neck area.</w:t>
      </w:r>
    </w:p>
    <w:p w14:paraId="63882B0C" w14:textId="4435275B" w:rsidR="00F40EEB" w:rsidRDefault="00F40EEB" w:rsidP="0028513C">
      <w:pPr>
        <w:pStyle w:val="ListParagraph"/>
        <w:numPr>
          <w:ilvl w:val="1"/>
          <w:numId w:val="7"/>
        </w:numPr>
        <w:rPr>
          <w:sz w:val="24"/>
        </w:rPr>
      </w:pPr>
      <w:r>
        <w:rPr>
          <w:sz w:val="24"/>
        </w:rPr>
        <w:t>Ultrasound probe is arranged on the neck, under the chin.</w:t>
      </w:r>
    </w:p>
    <w:p w14:paraId="4519471C" w14:textId="35D3C1EB" w:rsidR="00F40EEB" w:rsidRDefault="00F40EEB" w:rsidP="0028513C">
      <w:pPr>
        <w:pStyle w:val="ListParagraph"/>
        <w:numPr>
          <w:ilvl w:val="1"/>
          <w:numId w:val="7"/>
        </w:numPr>
        <w:rPr>
          <w:sz w:val="24"/>
        </w:rPr>
      </w:pPr>
      <w:r>
        <w:rPr>
          <w:sz w:val="24"/>
        </w:rPr>
        <w:t>The probe is moved from the middle to both sides of the neck.</w:t>
      </w:r>
    </w:p>
    <w:p w14:paraId="37464E7A" w14:textId="1B8B291C" w:rsidR="00F40EEB" w:rsidRDefault="00F40EEB" w:rsidP="0028513C">
      <w:pPr>
        <w:pStyle w:val="ListParagraph"/>
        <w:numPr>
          <w:ilvl w:val="1"/>
          <w:numId w:val="7"/>
        </w:numPr>
        <w:rPr>
          <w:sz w:val="24"/>
        </w:rPr>
      </w:pPr>
      <w:r>
        <w:rPr>
          <w:sz w:val="24"/>
        </w:rPr>
        <w:t>A scan will be made for around 3-5 minutes.</w:t>
      </w:r>
    </w:p>
    <w:p w14:paraId="3EF7646C" w14:textId="6BEB40DB" w:rsidR="00D1457A" w:rsidRPr="00D1457A" w:rsidRDefault="00D1457A" w:rsidP="008A485D">
      <w:pPr>
        <w:pStyle w:val="ListParagraph"/>
        <w:ind w:left="960" w:firstLine="120"/>
        <w:rPr>
          <w:sz w:val="24"/>
          <w:lang w:val="en-GB"/>
        </w:rPr>
      </w:pPr>
      <w:r w:rsidRPr="00D1457A">
        <w:rPr>
          <w:sz w:val="24"/>
          <w:lang w:val="en-GB"/>
        </w:rPr>
        <w:t>Contact email:</w:t>
      </w:r>
      <w:r w:rsidR="008A485D">
        <w:rPr>
          <w:sz w:val="24"/>
          <w:lang w:val="en-GB"/>
        </w:rPr>
        <w:t xml:space="preserve"> </w:t>
      </w:r>
      <w:r w:rsidR="00AB7BA1" w:rsidRPr="00AE5989">
        <w:rPr>
          <w:sz w:val="24"/>
        </w:rPr>
        <w:t>Dr. Liang Sun</w:t>
      </w:r>
      <w:r w:rsidR="00AB7BA1" w:rsidRPr="008A485D">
        <w:rPr>
          <w:sz w:val="24"/>
          <w:lang w:val="en-GB"/>
        </w:rPr>
        <w:t xml:space="preserve"> </w:t>
      </w:r>
      <w:r w:rsidR="00AB7BA1">
        <w:rPr>
          <w:sz w:val="24"/>
          <w:lang w:val="en-GB"/>
        </w:rPr>
        <w:t>(</w:t>
      </w:r>
      <w:r w:rsidR="008A485D" w:rsidRPr="008A485D">
        <w:rPr>
          <w:sz w:val="24"/>
          <w:lang w:val="en-GB"/>
        </w:rPr>
        <w:t>lsun@hkcoche.org</w:t>
      </w:r>
      <w:r w:rsidR="00AB7BA1">
        <w:rPr>
          <w:sz w:val="24"/>
          <w:lang w:val="en-GB"/>
        </w:rPr>
        <w:t>)</w:t>
      </w:r>
    </w:p>
    <w:p w14:paraId="7FBF965A" w14:textId="77777777" w:rsidR="00D1457A" w:rsidRPr="00364CDA" w:rsidRDefault="00D1457A" w:rsidP="00AE5989">
      <w:pPr>
        <w:pStyle w:val="ListParagraph"/>
        <w:ind w:left="1440"/>
        <w:rPr>
          <w:sz w:val="24"/>
        </w:rPr>
      </w:pPr>
    </w:p>
    <w:p w14:paraId="193E819B" w14:textId="44B4E03A" w:rsidR="003D4F87" w:rsidRPr="00A269DC" w:rsidRDefault="00B762AC" w:rsidP="003D4F87">
      <w:pPr>
        <w:spacing w:afterLines="50" w:after="156"/>
        <w:ind w:rightChars="253" w:right="531"/>
        <w:rPr>
          <w:b/>
          <w:kern w:val="0"/>
          <w:sz w:val="24"/>
          <w:u w:val="single"/>
          <w:lang w:val="en-GB"/>
        </w:rPr>
      </w:pPr>
      <w:r>
        <w:rPr>
          <w:b/>
          <w:kern w:val="0"/>
          <w:sz w:val="24"/>
          <w:u w:val="single"/>
          <w:lang w:val="en-GB"/>
        </w:rPr>
        <w:t xml:space="preserve">Voluntary </w:t>
      </w:r>
      <w:r w:rsidR="003D4F87" w:rsidRPr="00A269DC">
        <w:rPr>
          <w:b/>
          <w:kern w:val="0"/>
          <w:sz w:val="24"/>
          <w:u w:val="single"/>
          <w:lang w:val="en-GB"/>
        </w:rPr>
        <w:t>participation</w:t>
      </w:r>
    </w:p>
    <w:p w14:paraId="02C1D22E" w14:textId="5B2B8363" w:rsidR="003D4F87" w:rsidRPr="00A269DC" w:rsidRDefault="00B762AC" w:rsidP="00B762AC">
      <w:pPr>
        <w:pStyle w:val="CM41"/>
        <w:rPr>
          <w:rFonts w:ascii="Times New Roman" w:hAnsi="Times New Roman" w:cs="Times New Roman"/>
          <w:bCs/>
          <w:lang w:val="en-GB" w:eastAsia="zh-CN"/>
        </w:rPr>
      </w:pPr>
      <w:r w:rsidRPr="00B762AC">
        <w:rPr>
          <w:rFonts w:ascii="Times New Roman" w:hAnsi="Times New Roman" w:cs="Times New Roman"/>
          <w:bCs/>
          <w:lang w:val="en-GB"/>
        </w:rPr>
        <w:t>Your participation in this research is entirely voluntary. It is your choice whether to participate or</w:t>
      </w:r>
      <w:r>
        <w:rPr>
          <w:rFonts w:ascii="Times New Roman" w:hAnsi="Times New Roman" w:cs="Times New Roman"/>
          <w:bCs/>
          <w:lang w:val="en-GB"/>
        </w:rPr>
        <w:t xml:space="preserve"> </w:t>
      </w:r>
      <w:r w:rsidRPr="00B762AC">
        <w:rPr>
          <w:rFonts w:ascii="Times New Roman" w:hAnsi="Times New Roman" w:cs="Times New Roman"/>
          <w:bCs/>
          <w:lang w:val="en-GB"/>
        </w:rPr>
        <w:t>not. You may change your mind later and stop participating in the middle of the experiment even</w:t>
      </w:r>
      <w:r>
        <w:rPr>
          <w:rFonts w:ascii="Times New Roman" w:hAnsi="Times New Roman" w:cs="Times New Roman"/>
          <w:bCs/>
          <w:lang w:val="en-GB"/>
        </w:rPr>
        <w:t xml:space="preserve"> </w:t>
      </w:r>
      <w:r w:rsidRPr="00B762AC">
        <w:rPr>
          <w:rFonts w:ascii="Times New Roman" w:hAnsi="Times New Roman" w:cs="Times New Roman"/>
          <w:bCs/>
          <w:lang w:val="en-GB"/>
        </w:rPr>
        <w:t>if you agreed earlier.</w:t>
      </w:r>
    </w:p>
    <w:p w14:paraId="41123046" w14:textId="77777777" w:rsidR="003D4F87" w:rsidRPr="00A269DC" w:rsidRDefault="003D4F87" w:rsidP="00674AA7">
      <w:pPr>
        <w:pStyle w:val="CM41"/>
        <w:spacing w:after="0"/>
        <w:jc w:val="both"/>
        <w:rPr>
          <w:rFonts w:ascii="Times New Roman" w:hAnsi="Times New Roman" w:cs="Times New Roman"/>
          <w:bCs/>
          <w:lang w:val="en-GB" w:eastAsia="zh-CN"/>
        </w:rPr>
      </w:pPr>
    </w:p>
    <w:p w14:paraId="71D2D102" w14:textId="41EBC21C" w:rsidR="003D4F87" w:rsidRPr="00A269DC" w:rsidRDefault="003D4F87" w:rsidP="00674AA7">
      <w:pPr>
        <w:spacing w:afterLines="50" w:after="156"/>
        <w:ind w:rightChars="253" w:right="531"/>
        <w:rPr>
          <w:b/>
          <w:kern w:val="0"/>
          <w:sz w:val="24"/>
          <w:u w:val="single"/>
          <w:lang w:val="en-GB"/>
        </w:rPr>
      </w:pPr>
      <w:r w:rsidRPr="00A269DC">
        <w:rPr>
          <w:b/>
          <w:kern w:val="0"/>
          <w:sz w:val="24"/>
          <w:u w:val="single"/>
          <w:lang w:val="en-GB"/>
        </w:rPr>
        <w:t>What are the risks and adverse effects of my participation in this study?</w:t>
      </w:r>
    </w:p>
    <w:p w14:paraId="7BDC9E3E" w14:textId="325B2F6C" w:rsidR="006772D4" w:rsidRDefault="006772D4" w:rsidP="006772D4">
      <w:pPr>
        <w:pStyle w:val="CM41"/>
        <w:spacing w:after="0"/>
        <w:jc w:val="both"/>
        <w:rPr>
          <w:rFonts w:ascii="Times New Roman" w:hAnsi="Times New Roman" w:cs="Times New Roman"/>
          <w:bCs/>
          <w:lang w:val="en-GB" w:eastAsia="zh-CN"/>
        </w:rPr>
      </w:pPr>
      <w:r>
        <w:rPr>
          <w:rFonts w:ascii="Times New Roman" w:hAnsi="Times New Roman" w:cs="Times New Roman"/>
          <w:bCs/>
          <w:lang w:val="en-GB" w:eastAsia="zh-CN"/>
        </w:rPr>
        <w:t xml:space="preserve">For </w:t>
      </w:r>
      <w:r w:rsidR="00E02177">
        <w:rPr>
          <w:rFonts w:ascii="Times New Roman" w:hAnsi="Times New Roman" w:cs="Times New Roman"/>
          <w:bCs/>
          <w:lang w:val="en-GB" w:eastAsia="zh-CN"/>
        </w:rPr>
        <w:t>E.1.</w:t>
      </w:r>
      <w:r>
        <w:rPr>
          <w:rFonts w:ascii="Times New Roman" w:hAnsi="Times New Roman" w:cs="Times New Roman"/>
          <w:bCs/>
          <w:lang w:val="en-GB" w:eastAsia="zh-CN"/>
        </w:rPr>
        <w:t>, p</w:t>
      </w:r>
      <w:r w:rsidR="00F0213E" w:rsidRPr="00A269DC">
        <w:rPr>
          <w:rFonts w:ascii="Times New Roman" w:hAnsi="Times New Roman" w:cs="Times New Roman"/>
          <w:bCs/>
          <w:lang w:val="en-GB" w:eastAsia="zh-CN"/>
        </w:rPr>
        <w:t xml:space="preserve">ossible side effects from a blood draw </w:t>
      </w:r>
      <w:r w:rsidR="00F0213E" w:rsidRPr="00A269DC">
        <w:rPr>
          <w:rFonts w:ascii="Times New Roman" w:hAnsi="Times New Roman" w:cs="Times New Roman"/>
          <w:bCs/>
          <w:lang w:val="en-GB"/>
        </w:rPr>
        <w:t xml:space="preserve">include fainting (rare) and pain, swelling, bruising, or bleeding where the needle is inserted. </w:t>
      </w:r>
      <w:r w:rsidR="00E02177">
        <w:rPr>
          <w:rFonts w:ascii="Times New Roman" w:hAnsi="Times New Roman" w:cs="Times New Roman"/>
          <w:bCs/>
          <w:lang w:val="en-GB"/>
        </w:rPr>
        <w:t>In very rare occasion, i</w:t>
      </w:r>
      <w:r w:rsidR="00F0213E" w:rsidRPr="00A269DC">
        <w:rPr>
          <w:rFonts w:ascii="Times New Roman" w:hAnsi="Times New Roman" w:cs="Times New Roman"/>
          <w:bCs/>
          <w:lang w:val="en-GB"/>
        </w:rPr>
        <w:t xml:space="preserve">nfection </w:t>
      </w:r>
      <w:r w:rsidR="00E02177">
        <w:rPr>
          <w:rFonts w:ascii="Times New Roman" w:hAnsi="Times New Roman" w:cs="Times New Roman"/>
          <w:bCs/>
          <w:lang w:val="en-GB"/>
        </w:rPr>
        <w:t xml:space="preserve">might occur </w:t>
      </w:r>
      <w:r w:rsidR="00F0213E" w:rsidRPr="00A269DC">
        <w:rPr>
          <w:rFonts w:ascii="Times New Roman" w:hAnsi="Times New Roman" w:cs="Times New Roman"/>
          <w:bCs/>
          <w:lang w:val="en-GB"/>
        </w:rPr>
        <w:t>where the needle is inserted</w:t>
      </w:r>
      <w:r w:rsidR="00E02177">
        <w:rPr>
          <w:rFonts w:ascii="Times New Roman" w:hAnsi="Times New Roman" w:cs="Times New Roman"/>
          <w:bCs/>
          <w:lang w:val="en-GB"/>
        </w:rPr>
        <w:t>. Please note that all the procedures followed the safety guideline from the human ethics approval. O</w:t>
      </w:r>
      <w:r w:rsidR="00F0213E" w:rsidRPr="00A269DC">
        <w:rPr>
          <w:rFonts w:ascii="Times New Roman" w:hAnsi="Times New Roman" w:cs="Times New Roman"/>
          <w:bCs/>
          <w:lang w:val="en-GB"/>
        </w:rPr>
        <w:t>therwise, n</w:t>
      </w:r>
      <w:r w:rsidR="00CD657D" w:rsidRPr="00A269DC">
        <w:rPr>
          <w:rFonts w:ascii="Times New Roman" w:hAnsi="Times New Roman" w:cs="Times New Roman"/>
          <w:bCs/>
          <w:lang w:val="en-GB"/>
        </w:rPr>
        <w:t xml:space="preserve">o </w:t>
      </w:r>
      <w:r w:rsidR="00F0213E" w:rsidRPr="00A269DC">
        <w:rPr>
          <w:rFonts w:ascii="Times New Roman" w:hAnsi="Times New Roman" w:cs="Times New Roman"/>
          <w:bCs/>
          <w:lang w:val="en-GB"/>
        </w:rPr>
        <w:t xml:space="preserve">other </w:t>
      </w:r>
      <w:r w:rsidR="00CD657D" w:rsidRPr="00A269DC">
        <w:rPr>
          <w:rFonts w:ascii="Times New Roman" w:hAnsi="Times New Roman" w:cs="Times New Roman"/>
          <w:bCs/>
          <w:lang w:val="en-GB"/>
        </w:rPr>
        <w:t xml:space="preserve">adverse reactions are expected to occur during the study. If there are questions about </w:t>
      </w:r>
      <w:r w:rsidR="00CD657D" w:rsidRPr="00A269DC">
        <w:rPr>
          <w:rFonts w:ascii="Times New Roman" w:hAnsi="Times New Roman" w:cs="Times New Roman"/>
          <w:bCs/>
          <w:lang w:val="en-GB" w:eastAsia="zh-CN"/>
        </w:rPr>
        <w:t xml:space="preserve">your participation in the research, you can contact </w:t>
      </w:r>
      <w:r w:rsidR="00E02177">
        <w:rPr>
          <w:rFonts w:ascii="Times New Roman" w:hAnsi="Times New Roman" w:cs="Times New Roman"/>
          <w:bCs/>
          <w:lang w:val="en-GB" w:eastAsia="zh-CN"/>
        </w:rPr>
        <w:t>the research team</w:t>
      </w:r>
      <w:r>
        <w:rPr>
          <w:rFonts w:ascii="Times New Roman" w:hAnsi="Times New Roman" w:cs="Times New Roman"/>
          <w:bCs/>
          <w:lang w:val="en-GB" w:eastAsia="zh-CN"/>
        </w:rPr>
        <w:t>.</w:t>
      </w:r>
    </w:p>
    <w:p w14:paraId="2F10499B" w14:textId="4D9B4197" w:rsidR="006772D4" w:rsidRPr="006772D4" w:rsidRDefault="006772D4" w:rsidP="006772D4">
      <w:pPr>
        <w:pStyle w:val="CM41"/>
        <w:spacing w:after="0"/>
        <w:jc w:val="both"/>
        <w:rPr>
          <w:rFonts w:ascii="Times New Roman" w:hAnsi="Times New Roman" w:cs="Times New Roman"/>
          <w:bCs/>
          <w:lang w:val="en-GB" w:eastAsia="zh-CN"/>
        </w:rPr>
      </w:pPr>
      <w:r>
        <w:rPr>
          <w:rFonts w:ascii="Times New Roman" w:hAnsi="Times New Roman" w:cs="Times New Roman"/>
          <w:bCs/>
          <w:lang w:val="en-GB" w:eastAsia="zh-CN"/>
        </w:rPr>
        <w:t>Other parts of the experiments are non-invasive</w:t>
      </w:r>
      <w:r w:rsidR="00CD657D" w:rsidRPr="00A269DC">
        <w:rPr>
          <w:rFonts w:ascii="Times New Roman" w:hAnsi="Times New Roman" w:cs="Times New Roman"/>
          <w:bCs/>
          <w:lang w:val="en-GB" w:eastAsia="zh-CN"/>
        </w:rPr>
        <w:t>.</w:t>
      </w:r>
    </w:p>
    <w:p w14:paraId="56ADB8D6" w14:textId="77777777" w:rsidR="00CD657D" w:rsidRPr="00A269DC" w:rsidRDefault="00CD657D" w:rsidP="00674AA7">
      <w:pPr>
        <w:pStyle w:val="CM41"/>
        <w:spacing w:after="0"/>
        <w:jc w:val="both"/>
        <w:rPr>
          <w:rFonts w:ascii="Times New Roman" w:hAnsi="Times New Roman" w:cs="Times New Roman"/>
          <w:bCs/>
          <w:lang w:val="en-GB" w:eastAsia="zh-CN"/>
        </w:rPr>
      </w:pPr>
    </w:p>
    <w:p w14:paraId="6198C24E" w14:textId="77777777" w:rsidR="003D4F87" w:rsidRPr="00A269DC" w:rsidRDefault="003D4F87" w:rsidP="00674AA7">
      <w:pPr>
        <w:pStyle w:val="CM41"/>
        <w:jc w:val="both"/>
        <w:rPr>
          <w:rFonts w:ascii="Times New Roman" w:hAnsi="Times New Roman" w:cs="Times New Roman"/>
          <w:b/>
          <w:bCs/>
          <w:u w:val="single"/>
          <w:lang w:val="en-GB" w:eastAsia="zh-CN"/>
        </w:rPr>
      </w:pPr>
      <w:r w:rsidRPr="00A269DC">
        <w:rPr>
          <w:rFonts w:ascii="Times New Roman" w:hAnsi="Times New Roman" w:cs="Times New Roman"/>
          <w:b/>
          <w:bCs/>
          <w:u w:val="single"/>
          <w:lang w:val="en-GB" w:eastAsia="zh-CN"/>
        </w:rPr>
        <w:t>What benefits can I gain from this research?</w:t>
      </w:r>
    </w:p>
    <w:p w14:paraId="3C631F00" w14:textId="725910AD" w:rsidR="003D4F87" w:rsidRPr="00A269DC" w:rsidRDefault="00F0213E" w:rsidP="00674AA7">
      <w:pPr>
        <w:pStyle w:val="CM41"/>
        <w:spacing w:after="0"/>
        <w:jc w:val="both"/>
        <w:rPr>
          <w:rFonts w:ascii="Times New Roman" w:hAnsi="Times New Roman" w:cs="Times New Roman"/>
          <w:bCs/>
          <w:lang w:val="en-GB" w:eastAsia="zh-CN"/>
        </w:rPr>
      </w:pPr>
      <w:r w:rsidRPr="00A269DC">
        <w:rPr>
          <w:rFonts w:ascii="Times New Roman" w:hAnsi="Times New Roman" w:cs="Times New Roman"/>
          <w:bCs/>
          <w:lang w:val="en-GB" w:eastAsia="zh-CN"/>
        </w:rPr>
        <w:t>There are no direct benefits to you for participating in this study</w:t>
      </w:r>
      <w:r w:rsidRPr="00A269DC">
        <w:rPr>
          <w:rFonts w:ascii="Times New Roman" w:hAnsi="Times New Roman" w:cs="Times New Roman"/>
          <w:bCs/>
          <w:lang w:val="en-GB"/>
        </w:rPr>
        <w:t>, however, t</w:t>
      </w:r>
      <w:r w:rsidR="00091B90" w:rsidRPr="00A269DC">
        <w:rPr>
          <w:rFonts w:ascii="Times New Roman" w:hAnsi="Times New Roman" w:cs="Times New Roman"/>
          <w:bCs/>
          <w:lang w:val="en-GB"/>
        </w:rPr>
        <w:t xml:space="preserve">he information provided in </w:t>
      </w:r>
      <w:r w:rsidR="00091B90" w:rsidRPr="00A269DC">
        <w:rPr>
          <w:rFonts w:ascii="Times New Roman" w:hAnsi="Times New Roman" w:cs="Times New Roman"/>
          <w:bCs/>
          <w:lang w:val="en-GB" w:eastAsia="zh-CN"/>
        </w:rPr>
        <w:t>this study will help diagnose and treat other patients with similar conditions.</w:t>
      </w:r>
    </w:p>
    <w:p w14:paraId="41A915B9" w14:textId="77777777" w:rsidR="00091B90" w:rsidRPr="00A269DC" w:rsidRDefault="00091B90" w:rsidP="00674AA7">
      <w:pPr>
        <w:pStyle w:val="CM41"/>
        <w:spacing w:after="0"/>
        <w:jc w:val="both"/>
        <w:rPr>
          <w:rFonts w:ascii="Times New Roman" w:hAnsi="Times New Roman" w:cs="Times New Roman"/>
          <w:bCs/>
          <w:lang w:val="en-GB" w:eastAsia="zh-CN"/>
        </w:rPr>
      </w:pPr>
    </w:p>
    <w:p w14:paraId="0EB32211" w14:textId="77777777" w:rsidR="003D4F87" w:rsidRPr="00A269DC" w:rsidRDefault="00091B90" w:rsidP="00674AA7">
      <w:pPr>
        <w:pStyle w:val="CM41"/>
        <w:jc w:val="both"/>
        <w:rPr>
          <w:rFonts w:ascii="Times New Roman" w:hAnsi="Times New Roman" w:cs="Times New Roman"/>
          <w:b/>
          <w:bCs/>
          <w:u w:val="single"/>
          <w:lang w:val="en-GB" w:eastAsia="zh-CN"/>
        </w:rPr>
      </w:pPr>
      <w:r w:rsidRPr="00A269DC">
        <w:rPr>
          <w:rFonts w:ascii="Times New Roman" w:hAnsi="Times New Roman" w:cs="Times New Roman"/>
          <w:b/>
          <w:bCs/>
          <w:u w:val="single"/>
          <w:lang w:val="en-GB" w:eastAsia="zh-CN"/>
        </w:rPr>
        <w:t>Will I be paid for this study</w:t>
      </w:r>
      <w:r w:rsidR="003D4F87" w:rsidRPr="00A269DC">
        <w:rPr>
          <w:rFonts w:ascii="Times New Roman" w:hAnsi="Times New Roman" w:cs="Times New Roman"/>
          <w:b/>
          <w:bCs/>
          <w:u w:val="single"/>
          <w:lang w:val="en-GB" w:eastAsia="zh-CN"/>
        </w:rPr>
        <w:t>?</w:t>
      </w:r>
    </w:p>
    <w:p w14:paraId="092EA113" w14:textId="77777777" w:rsidR="003D4F87" w:rsidRPr="00A269DC" w:rsidRDefault="003D4F87" w:rsidP="00674AA7">
      <w:pPr>
        <w:pStyle w:val="CM41"/>
        <w:spacing w:after="0"/>
        <w:jc w:val="both"/>
        <w:rPr>
          <w:rFonts w:ascii="Times New Roman" w:hAnsi="Times New Roman" w:cs="Times New Roman"/>
          <w:bCs/>
          <w:lang w:val="en-GB" w:eastAsia="zh-CN"/>
        </w:rPr>
      </w:pPr>
      <w:r w:rsidRPr="00A269DC">
        <w:rPr>
          <w:rFonts w:ascii="Times New Roman" w:hAnsi="Times New Roman" w:cs="Times New Roman"/>
          <w:bCs/>
          <w:lang w:val="en-GB" w:eastAsia="zh-CN"/>
        </w:rPr>
        <w:t>You will not be paid for participating in this study.</w:t>
      </w:r>
    </w:p>
    <w:p w14:paraId="5CE60089" w14:textId="77777777" w:rsidR="00091B90" w:rsidRPr="00A269DC" w:rsidRDefault="00091B90" w:rsidP="00674AA7">
      <w:pPr>
        <w:pStyle w:val="CM41"/>
        <w:spacing w:after="0"/>
        <w:jc w:val="both"/>
        <w:rPr>
          <w:rFonts w:ascii="Times New Roman" w:hAnsi="Times New Roman" w:cs="Times New Roman"/>
          <w:bCs/>
          <w:lang w:val="en-GB" w:eastAsia="zh-CN"/>
        </w:rPr>
      </w:pPr>
    </w:p>
    <w:p w14:paraId="5F1B2EF4" w14:textId="3B75D81C" w:rsidR="005C6BAC" w:rsidRPr="008A6E43" w:rsidRDefault="006772D4" w:rsidP="00674AA7">
      <w:pPr>
        <w:pStyle w:val="CM41"/>
        <w:jc w:val="both"/>
        <w:rPr>
          <w:rFonts w:ascii="Times New Roman" w:hAnsi="Times New Roman" w:cs="Times New Roman"/>
          <w:b/>
          <w:bCs/>
          <w:u w:val="single"/>
          <w:lang w:val="en-GB" w:eastAsia="zh-CN"/>
        </w:rPr>
      </w:pPr>
      <w:r w:rsidRPr="008A6E43">
        <w:rPr>
          <w:rFonts w:ascii="Times New Roman" w:hAnsi="Times New Roman" w:cs="Times New Roman"/>
          <w:b/>
          <w:bCs/>
          <w:u w:val="single"/>
          <w:lang w:val="en-GB" w:eastAsia="zh-CN"/>
        </w:rPr>
        <w:t>Confidentiality</w:t>
      </w:r>
      <w:r w:rsidR="00D1457A" w:rsidRPr="008A6E43">
        <w:rPr>
          <w:rFonts w:ascii="Times New Roman" w:hAnsi="Times New Roman" w:cs="Times New Roman"/>
          <w:b/>
          <w:bCs/>
          <w:u w:val="single"/>
          <w:lang w:val="en-GB" w:eastAsia="zh-CN"/>
        </w:rPr>
        <w:t xml:space="preserve"> </w:t>
      </w:r>
    </w:p>
    <w:p w14:paraId="789142EC" w14:textId="42187AB3" w:rsidR="005C6BAC" w:rsidRPr="008A6E43" w:rsidRDefault="006772D4" w:rsidP="006772D4">
      <w:pPr>
        <w:rPr>
          <w:bCs/>
          <w:kern w:val="0"/>
          <w:sz w:val="24"/>
          <w:lang w:val="en-GB"/>
        </w:rPr>
      </w:pPr>
      <w:r w:rsidRPr="008A6E43">
        <w:rPr>
          <w:bCs/>
          <w:kern w:val="0"/>
          <w:sz w:val="24"/>
          <w:lang w:val="en-GB"/>
        </w:rPr>
        <w:t xml:space="preserve">All the identifiable information will be kept in a separate file protected with double passwords. </w:t>
      </w:r>
      <w:r w:rsidR="000722C8" w:rsidRPr="008A6E43">
        <w:rPr>
          <w:bCs/>
          <w:kern w:val="0"/>
          <w:sz w:val="24"/>
          <w:lang w:val="en-GB"/>
        </w:rPr>
        <w:t>Unless the participant’s prior permission is obtained or it is required by law, the identifiable information or identity of the participant will remain confidential and will not be disclosed. Only authorized personnel can access this information.</w:t>
      </w:r>
      <w:r w:rsidR="00C6759D">
        <w:rPr>
          <w:bCs/>
          <w:kern w:val="0"/>
          <w:sz w:val="24"/>
          <w:lang w:val="en-GB"/>
        </w:rPr>
        <w:t xml:space="preserve"> </w:t>
      </w:r>
      <w:r w:rsidRPr="008A6E43">
        <w:rPr>
          <w:bCs/>
          <w:kern w:val="0"/>
          <w:sz w:val="24"/>
          <w:lang w:val="en-GB"/>
        </w:rPr>
        <w:t>Anonymized data will be used for research, store</w:t>
      </w:r>
      <w:r w:rsidR="00E02177" w:rsidRPr="008A6E43">
        <w:rPr>
          <w:bCs/>
          <w:kern w:val="0"/>
          <w:sz w:val="24"/>
          <w:lang w:val="en-GB"/>
        </w:rPr>
        <w:t>d</w:t>
      </w:r>
      <w:r w:rsidRPr="008A6E43">
        <w:rPr>
          <w:bCs/>
          <w:kern w:val="0"/>
          <w:sz w:val="24"/>
          <w:lang w:val="en-GB"/>
        </w:rPr>
        <w:t xml:space="preserve"> in a </w:t>
      </w:r>
      <w:proofErr w:type="gramStart"/>
      <w:r w:rsidRPr="008A6E43">
        <w:rPr>
          <w:bCs/>
          <w:kern w:val="0"/>
          <w:sz w:val="24"/>
          <w:lang w:val="en-GB"/>
        </w:rPr>
        <w:t>database</w:t>
      </w:r>
      <w:proofErr w:type="gramEnd"/>
      <w:r w:rsidRPr="008A6E43">
        <w:rPr>
          <w:bCs/>
          <w:kern w:val="0"/>
          <w:sz w:val="24"/>
          <w:lang w:val="en-GB"/>
        </w:rPr>
        <w:t xml:space="preserve"> and presented as group data in journals, conference presentation and related scientific activities.</w:t>
      </w:r>
    </w:p>
    <w:p w14:paraId="5BF47D58" w14:textId="77777777" w:rsidR="006772D4" w:rsidRPr="008A6E43" w:rsidRDefault="006772D4" w:rsidP="005C6BAC">
      <w:pPr>
        <w:rPr>
          <w:kern w:val="0"/>
          <w:sz w:val="24"/>
        </w:rPr>
      </w:pPr>
    </w:p>
    <w:p w14:paraId="657A0E0C" w14:textId="76A0685E" w:rsidR="005C6BAC" w:rsidRPr="00A269DC" w:rsidRDefault="005C6BAC" w:rsidP="4F00E1E6">
      <w:pPr>
        <w:pStyle w:val="CM41"/>
        <w:spacing w:after="0"/>
        <w:jc w:val="both"/>
        <w:rPr>
          <w:rFonts w:ascii="Times New Roman" w:hAnsi="Times New Roman" w:cs="Times New Roman"/>
          <w:lang w:val="en-GB" w:eastAsia="zh-CN"/>
        </w:rPr>
      </w:pPr>
      <w:r w:rsidRPr="008A6E43">
        <w:rPr>
          <w:rFonts w:ascii="Times New Roman" w:hAnsi="Times New Roman" w:cs="Times New Roman"/>
        </w:rPr>
        <w:t>By consenting to participate in this</w:t>
      </w:r>
      <w:r w:rsidR="006772D4" w:rsidRPr="008A6E43">
        <w:rPr>
          <w:rFonts w:ascii="Times New Roman" w:hAnsi="Times New Roman" w:cs="Times New Roman"/>
        </w:rPr>
        <w:t xml:space="preserve"> event</w:t>
      </w:r>
      <w:r w:rsidRPr="008A6E43">
        <w:rPr>
          <w:rFonts w:ascii="Times New Roman" w:hAnsi="Times New Roman" w:cs="Times New Roman"/>
        </w:rPr>
        <w:t xml:space="preserve">, you expressly authorize the access to, the use of, and the retention of your </w:t>
      </w:r>
      <w:r w:rsidR="000722C8" w:rsidRPr="008A6E43">
        <w:rPr>
          <w:rFonts w:ascii="Times New Roman" w:hAnsi="Times New Roman" w:cs="Times New Roman"/>
        </w:rPr>
        <w:t xml:space="preserve">personal and experimental </w:t>
      </w:r>
      <w:r w:rsidRPr="008A6E43">
        <w:rPr>
          <w:rFonts w:ascii="Times New Roman" w:hAnsi="Times New Roman" w:cs="Times New Roman"/>
        </w:rPr>
        <w:t xml:space="preserve">data by the </w:t>
      </w:r>
      <w:r w:rsidR="00E02177" w:rsidRPr="008A6E43">
        <w:rPr>
          <w:rFonts w:ascii="Times New Roman" w:hAnsi="Times New Roman" w:cs="Times New Roman"/>
        </w:rPr>
        <w:t>i</w:t>
      </w:r>
      <w:r w:rsidRPr="008A6E43">
        <w:rPr>
          <w:rFonts w:ascii="Times New Roman" w:hAnsi="Times New Roman" w:cs="Times New Roman"/>
        </w:rPr>
        <w:t xml:space="preserve">nvestigators and members of his/her research team, and </w:t>
      </w:r>
      <w:r w:rsidR="006772D4" w:rsidRPr="008A6E43">
        <w:rPr>
          <w:rFonts w:ascii="Times New Roman" w:hAnsi="Times New Roman" w:cs="Times New Roman"/>
        </w:rPr>
        <w:t>COCHE</w:t>
      </w:r>
      <w:r w:rsidRPr="008A6E43">
        <w:rPr>
          <w:rFonts w:ascii="Times New Roman" w:hAnsi="Times New Roman" w:cs="Times New Roman"/>
        </w:rPr>
        <w:t xml:space="preserve"> for the purposes and in the manner described in this informed consent.</w:t>
      </w:r>
      <w:r w:rsidR="00C6759D">
        <w:rPr>
          <w:rFonts w:ascii="Times New Roman" w:hAnsi="Times New Roman" w:cs="Times New Roman"/>
        </w:rPr>
        <w:t xml:space="preserve"> </w:t>
      </w:r>
      <w:r w:rsidRPr="008A6E43">
        <w:rPr>
          <w:rFonts w:ascii="Times New Roman" w:hAnsi="Times New Roman" w:cs="Times New Roman"/>
        </w:rPr>
        <w:t>For</w:t>
      </w:r>
      <w:r w:rsidR="00C6759D">
        <w:rPr>
          <w:rFonts w:ascii="Times New Roman" w:hAnsi="Times New Roman" w:cs="Times New Roman"/>
        </w:rPr>
        <w:t xml:space="preserve"> </w:t>
      </w:r>
      <w:r w:rsidRPr="008A6E43">
        <w:rPr>
          <w:rFonts w:ascii="Times New Roman" w:hAnsi="Times New Roman" w:cs="Times New Roman"/>
        </w:rPr>
        <w:t xml:space="preserve">any query, you should consult the </w:t>
      </w:r>
      <w:r w:rsidR="006772D4" w:rsidRPr="008A6E43">
        <w:rPr>
          <w:rFonts w:ascii="Times New Roman" w:hAnsi="Times New Roman" w:cs="Times New Roman"/>
        </w:rPr>
        <w:t>COCHE</w:t>
      </w:r>
      <w:r w:rsidRPr="008A6E43">
        <w:rPr>
          <w:rFonts w:ascii="Times New Roman" w:hAnsi="Times New Roman" w:cs="Times New Roman"/>
        </w:rPr>
        <w:t xml:space="preserve"> office (</w:t>
      </w:r>
      <w:r w:rsidR="781DA8DB" w:rsidRPr="008A6E43">
        <w:rPr>
          <w:rFonts w:ascii="Times New Roman" w:hAnsi="Times New Roman" w:cs="Times New Roman"/>
        </w:rPr>
        <w:t xml:space="preserve">Email: </w:t>
      </w:r>
      <w:r w:rsidR="4EFCDEC8" w:rsidRPr="008A6E43">
        <w:rPr>
          <w:rFonts w:ascii="Times New Roman" w:hAnsi="Times New Roman" w:cs="Times New Roman"/>
        </w:rPr>
        <w:lastRenderedPageBreak/>
        <w:t>general@hkcoche.org</w:t>
      </w:r>
      <w:r w:rsidRPr="008A6E43">
        <w:rPr>
          <w:rFonts w:ascii="Times New Roman" w:hAnsi="Times New Roman" w:cs="Times New Roman"/>
        </w:rPr>
        <w:t xml:space="preserve">) </w:t>
      </w:r>
      <w:r w:rsidR="00A54DD5" w:rsidRPr="008A6E43">
        <w:rPr>
          <w:rFonts w:ascii="Times New Roman" w:hAnsi="Times New Roman" w:cs="Times New Roman"/>
        </w:rPr>
        <w:t xml:space="preserve">and the research team </w:t>
      </w:r>
      <w:r w:rsidRPr="008A6E43">
        <w:rPr>
          <w:rFonts w:ascii="Times New Roman" w:hAnsi="Times New Roman" w:cs="Times New Roman"/>
        </w:rPr>
        <w:t>as to the proper monitoring or supervision of your personal data protection so that your full awareness and understanding of the significance of compliance with the law governing privacy data is assured.</w:t>
      </w:r>
      <w:r w:rsidRPr="4F00E1E6">
        <w:rPr>
          <w:rFonts w:ascii="Times New Roman" w:hAnsi="Times New Roman" w:cs="Times New Roman"/>
        </w:rPr>
        <w:t xml:space="preserve"> </w:t>
      </w:r>
    </w:p>
    <w:p w14:paraId="70344314" w14:textId="77777777" w:rsidR="00091B90" w:rsidRPr="00A269DC" w:rsidRDefault="00091B90" w:rsidP="00674AA7">
      <w:pPr>
        <w:pStyle w:val="CM41"/>
        <w:spacing w:after="0"/>
        <w:jc w:val="both"/>
        <w:rPr>
          <w:rFonts w:ascii="Times New Roman" w:hAnsi="Times New Roman" w:cs="Times New Roman"/>
          <w:bCs/>
          <w:lang w:val="en-GB" w:eastAsia="zh-CN"/>
        </w:rPr>
      </w:pPr>
    </w:p>
    <w:p w14:paraId="742FDA3A" w14:textId="77777777" w:rsidR="005C6BAC" w:rsidRPr="00A269DC" w:rsidRDefault="005C6BAC" w:rsidP="00674AA7">
      <w:pPr>
        <w:pStyle w:val="CM41"/>
        <w:jc w:val="both"/>
        <w:rPr>
          <w:rFonts w:ascii="Times New Roman" w:hAnsi="Times New Roman" w:cs="Times New Roman"/>
          <w:b/>
          <w:bCs/>
          <w:u w:val="single"/>
          <w:lang w:val="en-GB" w:eastAsia="zh-CN"/>
        </w:rPr>
      </w:pPr>
      <w:r w:rsidRPr="00A269DC">
        <w:rPr>
          <w:rFonts w:ascii="Times New Roman" w:hAnsi="Times New Roman" w:cs="Times New Roman"/>
          <w:b/>
          <w:bCs/>
          <w:u w:val="single"/>
          <w:lang w:val="en-GB" w:eastAsia="zh-CN"/>
        </w:rPr>
        <w:t>Contact for further information</w:t>
      </w:r>
    </w:p>
    <w:p w14:paraId="5AB2743D" w14:textId="2CDAD5AF" w:rsidR="00AB7BA1" w:rsidRPr="00AB7BA1" w:rsidRDefault="005C6BAC" w:rsidP="00AB7BA1">
      <w:pPr>
        <w:pStyle w:val="CM41"/>
        <w:spacing w:after="0"/>
        <w:jc w:val="both"/>
        <w:rPr>
          <w:rFonts w:ascii="Times New Roman" w:hAnsi="Times New Roman" w:cs="Times New Roman"/>
          <w:lang w:val="en-GB" w:eastAsia="zh-CN"/>
        </w:rPr>
      </w:pPr>
      <w:r w:rsidRPr="4F00E1E6">
        <w:rPr>
          <w:rFonts w:ascii="Times New Roman" w:hAnsi="Times New Roman" w:cs="Times New Roman"/>
        </w:rPr>
        <w:t xml:space="preserve">If you have any problems, concerns, </w:t>
      </w:r>
      <w:r w:rsidR="00674AA7" w:rsidRPr="4F00E1E6">
        <w:rPr>
          <w:rFonts w:ascii="Times New Roman" w:hAnsi="Times New Roman" w:cs="Times New Roman"/>
        </w:rPr>
        <w:t>questions,</w:t>
      </w:r>
      <w:r w:rsidRPr="4F00E1E6">
        <w:rPr>
          <w:rFonts w:ascii="Times New Roman" w:hAnsi="Times New Roman" w:cs="Times New Roman"/>
          <w:lang w:val="en-GB" w:eastAsia="zh-CN"/>
        </w:rPr>
        <w:t xml:space="preserve"> or complaints about this clinical study, you should preferably contact </w:t>
      </w:r>
      <w:r w:rsidR="006772D4" w:rsidRPr="4F00E1E6">
        <w:rPr>
          <w:rFonts w:ascii="Times New Roman" w:hAnsi="Times New Roman" w:cs="Times New Roman"/>
          <w:lang w:val="en-GB" w:eastAsia="zh-CN"/>
        </w:rPr>
        <w:t>COCHE</w:t>
      </w:r>
      <w:r w:rsidRPr="4F00E1E6">
        <w:rPr>
          <w:rFonts w:ascii="Times New Roman" w:hAnsi="Times New Roman" w:cs="Times New Roman"/>
          <w:lang w:val="en-GB" w:eastAsia="zh-CN"/>
        </w:rPr>
        <w:t xml:space="preserve"> </w:t>
      </w:r>
      <w:r w:rsidR="0E4B8F6E" w:rsidRPr="4F00E1E6">
        <w:rPr>
          <w:rFonts w:ascii="Times New Roman" w:hAnsi="Times New Roman" w:cs="Times New Roman"/>
        </w:rPr>
        <w:t>(Email: general@hkcoche.org)</w:t>
      </w:r>
      <w:r w:rsidR="006772D4" w:rsidRPr="4F00E1E6">
        <w:rPr>
          <w:rFonts w:ascii="Times New Roman" w:hAnsi="Times New Roman" w:cs="Times New Roman"/>
          <w:lang w:val="en-GB"/>
        </w:rPr>
        <w:t xml:space="preserve"> </w:t>
      </w:r>
      <w:r w:rsidRPr="4F00E1E6">
        <w:rPr>
          <w:rFonts w:ascii="Times New Roman" w:hAnsi="Times New Roman" w:cs="Times New Roman"/>
          <w:lang w:val="en-GB" w:eastAsia="zh-CN"/>
        </w:rPr>
        <w:t>for further information</w:t>
      </w:r>
      <w:r w:rsidR="006772D4" w:rsidRPr="4F00E1E6">
        <w:rPr>
          <w:rFonts w:ascii="Times New Roman" w:hAnsi="Times New Roman" w:cs="Times New Roman"/>
          <w:lang w:val="en-GB" w:eastAsia="zh-CN"/>
        </w:rPr>
        <w:t>.</w:t>
      </w:r>
    </w:p>
    <w:p w14:paraId="0653DF84" w14:textId="77777777" w:rsidR="00AB7BA1" w:rsidRPr="00AB7BA1" w:rsidRDefault="00AB7BA1" w:rsidP="00AB7BA1">
      <w:pPr>
        <w:pStyle w:val="Default"/>
        <w:rPr>
          <w:lang w:val="en-GB" w:eastAsia="zh-CN"/>
        </w:rPr>
      </w:pPr>
    </w:p>
    <w:p w14:paraId="26AF871A" w14:textId="656BB66C" w:rsidR="007118CF" w:rsidRPr="00AF5561" w:rsidRDefault="00674AA7" w:rsidP="00674AA7">
      <w:pPr>
        <w:widowControl/>
        <w:jc w:val="left"/>
        <w:rPr>
          <w:b/>
          <w:sz w:val="24"/>
        </w:rPr>
      </w:pPr>
      <w:r w:rsidRPr="00A269DC">
        <w:rPr>
          <w:b/>
          <w:sz w:val="24"/>
        </w:rPr>
        <w:br w:type="page"/>
      </w:r>
      <w:r w:rsidR="00B762AC">
        <w:rPr>
          <w:b/>
          <w:sz w:val="24"/>
        </w:rPr>
        <w:lastRenderedPageBreak/>
        <w:t xml:space="preserve">Part II: </w:t>
      </w:r>
      <w:r w:rsidR="00D35669" w:rsidRPr="00674AA7">
        <w:rPr>
          <w:b/>
          <w:sz w:val="24"/>
        </w:rPr>
        <w:t xml:space="preserve">Patient Informed Consent </w:t>
      </w:r>
      <w:r w:rsidR="00D35669" w:rsidRPr="00674AA7">
        <w:rPr>
          <w:rFonts w:eastAsia="PMingLiU"/>
          <w:b/>
          <w:sz w:val="24"/>
          <w:lang w:eastAsia="zh-HK"/>
        </w:rPr>
        <w:t>F</w:t>
      </w:r>
      <w:r w:rsidR="00D35669" w:rsidRPr="00674AA7">
        <w:rPr>
          <w:b/>
          <w:sz w:val="24"/>
        </w:rPr>
        <w:t>orm</w:t>
      </w:r>
      <w:r w:rsidR="007118CF">
        <w:rPr>
          <w:b/>
          <w:sz w:val="24"/>
        </w:rPr>
        <w:t xml:space="preserve">    </w:t>
      </w:r>
    </w:p>
    <w:p w14:paraId="1E411891" w14:textId="1621B87E" w:rsidR="00D35669" w:rsidRPr="00AF5561" w:rsidRDefault="00D35669" w:rsidP="00674AA7">
      <w:pPr>
        <w:widowControl/>
        <w:jc w:val="left"/>
        <w:rPr>
          <w:b/>
          <w:sz w:val="24"/>
        </w:rPr>
      </w:pPr>
    </w:p>
    <w:p w14:paraId="7D28B8A9" w14:textId="77777777" w:rsidR="00D35669" w:rsidRPr="00674AA7" w:rsidRDefault="00D35669" w:rsidP="00D35669">
      <w:pPr>
        <w:autoSpaceDE w:val="0"/>
        <w:autoSpaceDN w:val="0"/>
        <w:adjustRightInd w:val="0"/>
        <w:rPr>
          <w:b/>
          <w:bCs/>
          <w:sz w:val="24"/>
          <w:lang w:val="en-GB"/>
        </w:rPr>
      </w:pPr>
    </w:p>
    <w:p w14:paraId="5F86B72D" w14:textId="6952A462" w:rsidR="00D35669" w:rsidRPr="00674AA7" w:rsidRDefault="00B762AC" w:rsidP="2FCAB3AB">
      <w:pPr>
        <w:autoSpaceDE w:val="0"/>
        <w:autoSpaceDN w:val="0"/>
        <w:adjustRightInd w:val="0"/>
        <w:jc w:val="center"/>
        <w:rPr>
          <w:b/>
          <w:bCs/>
          <w:sz w:val="24"/>
        </w:rPr>
      </w:pPr>
      <w:r w:rsidRPr="00BB3B95">
        <w:rPr>
          <w:b/>
          <w:bCs/>
          <w:sz w:val="28"/>
          <w:szCs w:val="28"/>
          <w:u w:val="single"/>
          <w:lang w:val="en-GB"/>
        </w:rPr>
        <w:t>Voluntary Data Collection Day</w:t>
      </w:r>
      <w:r w:rsidR="00D35669" w:rsidRPr="2FCAB3AB">
        <w:rPr>
          <w:b/>
          <w:bCs/>
          <w:sz w:val="24"/>
        </w:rPr>
        <w:cr/>
        <w:t xml:space="preserve"> </w:t>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r w:rsidR="00D35669" w:rsidRPr="00674AA7">
        <w:rPr>
          <w:b/>
          <w:bCs/>
          <w:vanish/>
          <w:sz w:val="24"/>
        </w:rPr>
        <w:pgNum/>
      </w:r>
    </w:p>
    <w:p w14:paraId="2154FF0A" w14:textId="57FEF7F6" w:rsidR="00AC5FD4" w:rsidRPr="00674AA7" w:rsidRDefault="00AC5FD4" w:rsidP="00AC5FD4">
      <w:pPr>
        <w:autoSpaceDE w:val="0"/>
        <w:autoSpaceDN w:val="0"/>
        <w:adjustRightInd w:val="0"/>
        <w:rPr>
          <w:b/>
          <w:bCs/>
          <w:sz w:val="24"/>
        </w:rPr>
      </w:pPr>
      <w:r w:rsidRPr="00674AA7">
        <w:rPr>
          <w:b/>
          <w:bCs/>
          <w:sz w:val="24"/>
        </w:rPr>
        <w:t xml:space="preserve">Thank you for your time to read this information sheet and consider taking part in this clinical investigation. If you agree to take part in this clinical investigation, please date and sign two of these documents on the last page together </w:t>
      </w:r>
      <w:r w:rsidR="0086041A">
        <w:rPr>
          <w:b/>
          <w:bCs/>
          <w:sz w:val="24"/>
        </w:rPr>
        <w:t>with a witness</w:t>
      </w:r>
      <w:r w:rsidRPr="00674AA7">
        <w:rPr>
          <w:b/>
          <w:bCs/>
          <w:sz w:val="24"/>
        </w:rPr>
        <w:t xml:space="preserve">. One signed document is for you, the other one will remain </w:t>
      </w:r>
      <w:r w:rsidR="0086041A">
        <w:rPr>
          <w:b/>
          <w:bCs/>
          <w:sz w:val="24"/>
        </w:rPr>
        <w:t>at COCHE</w:t>
      </w:r>
      <w:r w:rsidRPr="00674AA7">
        <w:rPr>
          <w:b/>
          <w:bCs/>
          <w:sz w:val="24"/>
        </w:rPr>
        <w:t xml:space="preserve">. </w:t>
      </w:r>
    </w:p>
    <w:p w14:paraId="06AD828D" w14:textId="77777777" w:rsidR="00AC5FD4" w:rsidRPr="00674AA7" w:rsidRDefault="00AC5FD4" w:rsidP="00D35669">
      <w:pPr>
        <w:pStyle w:val="FirstPgHeader"/>
        <w:spacing w:line="276" w:lineRule="auto"/>
        <w:jc w:val="both"/>
        <w:rPr>
          <w:rFonts w:ascii="Times New Roman" w:hAnsi="Times New Roman"/>
          <w:b/>
          <w:bCs/>
          <w:sz w:val="24"/>
          <w:szCs w:val="24"/>
        </w:rPr>
      </w:pPr>
    </w:p>
    <w:p w14:paraId="5D5A33CA" w14:textId="4068DCBC" w:rsidR="00D35669" w:rsidRPr="00AC5FD4" w:rsidRDefault="00D35669" w:rsidP="008B70D6">
      <w:pPr>
        <w:pStyle w:val="FirstPgHeader"/>
        <w:spacing w:line="276" w:lineRule="auto"/>
        <w:jc w:val="both"/>
        <w:rPr>
          <w:rFonts w:ascii="Times New Roman" w:hAnsi="Times New Roman"/>
          <w:b/>
          <w:bCs/>
          <w:sz w:val="24"/>
          <w:szCs w:val="24"/>
        </w:rPr>
      </w:pPr>
      <w:r w:rsidRPr="00674AA7">
        <w:rPr>
          <w:rFonts w:ascii="Times New Roman" w:hAnsi="Times New Roman"/>
          <w:b/>
          <w:bCs/>
          <w:sz w:val="24"/>
          <w:szCs w:val="24"/>
        </w:rPr>
        <w:t>PATI</w:t>
      </w:r>
      <w:r w:rsidR="00BB3B95">
        <w:rPr>
          <w:rFonts w:ascii="Times New Roman" w:hAnsi="Times New Roman"/>
          <w:b/>
          <w:bCs/>
          <w:sz w:val="24"/>
          <w:szCs w:val="24"/>
        </w:rPr>
        <w:t>CIPANT</w:t>
      </w:r>
      <w:r w:rsidRPr="00674AA7">
        <w:rPr>
          <w:rFonts w:ascii="Times New Roman" w:hAnsi="Times New Roman"/>
          <w:b/>
          <w:bCs/>
          <w:sz w:val="24"/>
          <w:szCs w:val="24"/>
        </w:rPr>
        <w:t xml:space="preserve"> STATEMENT</w:t>
      </w:r>
    </w:p>
    <w:p w14:paraId="09F9FE34" w14:textId="77777777" w:rsidR="00AC5FD4" w:rsidRPr="00674AA7" w:rsidRDefault="00AC5FD4" w:rsidP="00D35669">
      <w:pPr>
        <w:pStyle w:val="FirstPgHeader"/>
        <w:spacing w:line="276" w:lineRule="auto"/>
        <w:ind w:left="360"/>
        <w:jc w:val="both"/>
        <w:rPr>
          <w:rFonts w:ascii="Times New Roman" w:eastAsia="PMingLiU" w:hAnsi="Times New Roman"/>
          <w:b/>
          <w:bCs/>
          <w:sz w:val="24"/>
          <w:szCs w:val="24"/>
          <w:lang w:eastAsia="zh-HK"/>
        </w:rPr>
      </w:pPr>
    </w:p>
    <w:p w14:paraId="7022365E" w14:textId="77777777" w:rsidR="00AC5FD4" w:rsidRPr="00674AA7" w:rsidRDefault="00AC5FD4" w:rsidP="00AC5FD4">
      <w:pPr>
        <w:widowControl/>
        <w:numPr>
          <w:ilvl w:val="0"/>
          <w:numId w:val="3"/>
        </w:numPr>
        <w:autoSpaceDE w:val="0"/>
        <w:autoSpaceDN w:val="0"/>
        <w:adjustRightInd w:val="0"/>
        <w:spacing w:after="200" w:line="276" w:lineRule="auto"/>
        <w:contextualSpacing/>
        <w:jc w:val="left"/>
        <w:rPr>
          <w:rFonts w:eastAsia="PMingLiU"/>
          <w:bCs/>
          <w:kern w:val="0"/>
          <w:sz w:val="24"/>
          <w:lang w:eastAsia="en-US"/>
        </w:rPr>
      </w:pPr>
      <w:r w:rsidRPr="00674AA7">
        <w:rPr>
          <w:rFonts w:eastAsia="PMingLiU"/>
          <w:bCs/>
          <w:kern w:val="0"/>
          <w:sz w:val="24"/>
          <w:lang w:eastAsia="en-US"/>
        </w:rPr>
        <w:t>I understand that my participation is voluntary.</w:t>
      </w:r>
    </w:p>
    <w:p w14:paraId="6B8CB818" w14:textId="77777777" w:rsidR="00AC5FD4" w:rsidRPr="00674AA7" w:rsidRDefault="00AC5FD4" w:rsidP="00AC5FD4">
      <w:pPr>
        <w:widowControl/>
        <w:autoSpaceDE w:val="0"/>
        <w:autoSpaceDN w:val="0"/>
        <w:adjustRightInd w:val="0"/>
        <w:ind w:left="720" w:hanging="360"/>
        <w:contextualSpacing/>
        <w:rPr>
          <w:rFonts w:eastAsia="PMingLiU"/>
          <w:bCs/>
          <w:kern w:val="0"/>
          <w:sz w:val="24"/>
          <w:lang w:eastAsia="en-US"/>
        </w:rPr>
      </w:pPr>
    </w:p>
    <w:p w14:paraId="107F6BFB" w14:textId="77777777" w:rsidR="00AC5FD4" w:rsidRPr="00674AA7" w:rsidRDefault="00AC5FD4" w:rsidP="00AC5FD4">
      <w:pPr>
        <w:widowControl/>
        <w:numPr>
          <w:ilvl w:val="0"/>
          <w:numId w:val="3"/>
        </w:numPr>
        <w:autoSpaceDE w:val="0"/>
        <w:autoSpaceDN w:val="0"/>
        <w:adjustRightInd w:val="0"/>
        <w:spacing w:after="200" w:line="276" w:lineRule="auto"/>
        <w:contextualSpacing/>
        <w:jc w:val="left"/>
        <w:rPr>
          <w:rFonts w:eastAsia="PMingLiU"/>
          <w:bCs/>
          <w:kern w:val="0"/>
          <w:sz w:val="24"/>
          <w:lang w:eastAsia="zh-HK"/>
        </w:rPr>
      </w:pPr>
      <w:r w:rsidRPr="00674AA7">
        <w:rPr>
          <w:rFonts w:eastAsia="PMingLiU"/>
          <w:bCs/>
          <w:kern w:val="0"/>
          <w:sz w:val="24"/>
          <w:lang w:eastAsia="en-US"/>
        </w:rPr>
        <w:t>I understand that I am free to refuse to participate in the proposed investigation, without giving any reason and without my medical care or legal rights being affected.</w:t>
      </w:r>
    </w:p>
    <w:p w14:paraId="035E2805" w14:textId="77777777" w:rsidR="00AC5FD4" w:rsidRPr="00674AA7" w:rsidRDefault="00AC5FD4" w:rsidP="00AC5FD4">
      <w:pPr>
        <w:widowControl/>
        <w:autoSpaceDE w:val="0"/>
        <w:autoSpaceDN w:val="0"/>
        <w:adjustRightInd w:val="0"/>
        <w:ind w:left="720" w:hanging="360"/>
        <w:rPr>
          <w:rFonts w:eastAsia="PMingLiU"/>
          <w:bCs/>
          <w:kern w:val="0"/>
          <w:sz w:val="24"/>
          <w:lang w:eastAsia="zh-HK"/>
        </w:rPr>
      </w:pPr>
    </w:p>
    <w:p w14:paraId="70008CB7" w14:textId="7472CD27" w:rsidR="00AC5FD4" w:rsidRPr="00674AA7" w:rsidRDefault="00AC5FD4" w:rsidP="00AC5FD4">
      <w:pPr>
        <w:widowControl/>
        <w:numPr>
          <w:ilvl w:val="0"/>
          <w:numId w:val="3"/>
        </w:numPr>
        <w:autoSpaceDE w:val="0"/>
        <w:autoSpaceDN w:val="0"/>
        <w:adjustRightInd w:val="0"/>
        <w:spacing w:after="200" w:line="276" w:lineRule="auto"/>
        <w:contextualSpacing/>
        <w:jc w:val="left"/>
        <w:rPr>
          <w:rFonts w:eastAsia="PMingLiU"/>
          <w:bCs/>
          <w:kern w:val="0"/>
          <w:sz w:val="24"/>
          <w:lang w:eastAsia="zh-HK"/>
        </w:rPr>
      </w:pPr>
      <w:r w:rsidRPr="00674AA7">
        <w:rPr>
          <w:rFonts w:eastAsia="PMingLiU"/>
          <w:bCs/>
          <w:kern w:val="0"/>
          <w:sz w:val="24"/>
          <w:lang w:eastAsia="en-US"/>
        </w:rPr>
        <w:t>I understand that I am free to withdraw from the proposed investigation at any time,</w:t>
      </w:r>
      <w:r w:rsidRPr="00AC5FD4">
        <w:rPr>
          <w:rFonts w:eastAsia="PMingLiU"/>
          <w:bCs/>
          <w:kern w:val="0"/>
          <w:sz w:val="24"/>
          <w:lang w:eastAsia="en-US"/>
        </w:rPr>
        <w:t xml:space="preserve"> </w:t>
      </w:r>
      <w:r w:rsidRPr="00674AA7">
        <w:rPr>
          <w:rFonts w:eastAsia="PMingLiU"/>
          <w:kern w:val="0"/>
          <w:sz w:val="24"/>
          <w:lang w:eastAsia="en-US"/>
        </w:rPr>
        <w:t>without giving</w:t>
      </w:r>
      <w:r w:rsidRPr="00AC5FD4">
        <w:rPr>
          <w:rFonts w:eastAsia="PMingLiU"/>
          <w:kern w:val="0"/>
          <w:sz w:val="24"/>
          <w:lang w:eastAsia="en-US"/>
        </w:rPr>
        <w:t xml:space="preserve"> </w:t>
      </w:r>
      <w:r w:rsidRPr="00674AA7">
        <w:rPr>
          <w:rFonts w:eastAsia="PMingLiU"/>
          <w:kern w:val="0"/>
          <w:sz w:val="24"/>
          <w:lang w:eastAsia="en-US"/>
        </w:rPr>
        <w:t>any reason, without my medical care or legal rights being affected.</w:t>
      </w:r>
    </w:p>
    <w:p w14:paraId="4AD40A85" w14:textId="77777777" w:rsidR="00AC5FD4" w:rsidRPr="00674AA7" w:rsidRDefault="00AC5FD4" w:rsidP="00674AA7">
      <w:pPr>
        <w:widowControl/>
        <w:autoSpaceDE w:val="0"/>
        <w:autoSpaceDN w:val="0"/>
        <w:adjustRightInd w:val="0"/>
        <w:spacing w:after="200" w:line="276" w:lineRule="auto"/>
        <w:contextualSpacing/>
        <w:jc w:val="left"/>
        <w:rPr>
          <w:rFonts w:eastAsia="PMingLiU"/>
          <w:bCs/>
          <w:kern w:val="0"/>
          <w:sz w:val="24"/>
          <w:lang w:eastAsia="zh-HK"/>
        </w:rPr>
      </w:pPr>
    </w:p>
    <w:p w14:paraId="16EE1729" w14:textId="44EB7E09" w:rsidR="00EC42F6" w:rsidRPr="0077768D" w:rsidRDefault="00EC42F6" w:rsidP="007630D9">
      <w:pPr>
        <w:widowControl/>
        <w:numPr>
          <w:ilvl w:val="0"/>
          <w:numId w:val="3"/>
        </w:numPr>
        <w:autoSpaceDE w:val="0"/>
        <w:autoSpaceDN w:val="0"/>
        <w:adjustRightInd w:val="0"/>
        <w:spacing w:after="200" w:line="276" w:lineRule="auto"/>
        <w:contextualSpacing/>
        <w:jc w:val="left"/>
        <w:rPr>
          <w:rFonts w:eastAsia="PMingLiU"/>
          <w:bCs/>
          <w:kern w:val="0"/>
          <w:sz w:val="24"/>
          <w:lang w:eastAsia="en-US"/>
        </w:rPr>
      </w:pPr>
      <w:r w:rsidRPr="0077768D">
        <w:rPr>
          <w:rFonts w:eastAsia="PMingLiU" w:hint="eastAsia"/>
          <w:bCs/>
          <w:kern w:val="0"/>
          <w:sz w:val="24"/>
          <w:lang w:eastAsia="zh-TW"/>
        </w:rPr>
        <w:t>I</w:t>
      </w:r>
      <w:r w:rsidRPr="0077768D">
        <w:rPr>
          <w:rFonts w:eastAsia="PMingLiU"/>
          <w:bCs/>
          <w:kern w:val="0"/>
          <w:sz w:val="24"/>
          <w:lang w:eastAsia="zh-HK"/>
        </w:rPr>
        <w:t xml:space="preserve"> </w:t>
      </w:r>
      <w:r w:rsidR="007E3A97" w:rsidRPr="0077768D">
        <w:rPr>
          <w:rFonts w:eastAsia="PMingLiU"/>
          <w:bCs/>
          <w:kern w:val="0"/>
          <w:sz w:val="24"/>
          <w:lang w:eastAsia="zh-HK"/>
        </w:rPr>
        <w:t xml:space="preserve">agree to have </w:t>
      </w:r>
      <w:r w:rsidRPr="0077768D">
        <w:rPr>
          <w:rFonts w:eastAsia="PMingLiU"/>
          <w:bCs/>
          <w:kern w:val="0"/>
          <w:sz w:val="24"/>
          <w:lang w:eastAsia="zh-HK"/>
        </w:rPr>
        <w:t xml:space="preserve">my personal information collected during the </w:t>
      </w:r>
      <w:r w:rsidR="0077768D" w:rsidRPr="0077768D">
        <w:rPr>
          <w:rFonts w:eastAsia="PMingLiU"/>
          <w:bCs/>
          <w:kern w:val="0"/>
          <w:sz w:val="24"/>
          <w:lang w:eastAsia="zh-HK"/>
        </w:rPr>
        <w:t>investigation</w:t>
      </w:r>
      <w:r w:rsidR="0077768D">
        <w:rPr>
          <w:rFonts w:eastAsia="PMingLiU"/>
          <w:bCs/>
          <w:kern w:val="0"/>
          <w:sz w:val="24"/>
          <w:lang w:eastAsia="zh-HK"/>
        </w:rPr>
        <w:t>,</w:t>
      </w:r>
      <w:r w:rsidR="00FA425A" w:rsidRPr="0077768D">
        <w:rPr>
          <w:rFonts w:eastAsia="PMingLiU"/>
          <w:bCs/>
          <w:kern w:val="0"/>
          <w:sz w:val="24"/>
          <w:lang w:eastAsia="zh-HK"/>
        </w:rPr>
        <w:t xml:space="preserve"> </w:t>
      </w:r>
      <w:r w:rsidR="00680CBC" w:rsidRPr="0077768D">
        <w:rPr>
          <w:rFonts w:eastAsia="PMingLiU"/>
          <w:bCs/>
          <w:kern w:val="0"/>
          <w:sz w:val="24"/>
          <w:lang w:eastAsia="zh-HK"/>
        </w:rPr>
        <w:t>used by researchers</w:t>
      </w:r>
      <w:r w:rsidR="0077768D">
        <w:rPr>
          <w:rFonts w:eastAsia="PMingLiU"/>
          <w:bCs/>
          <w:kern w:val="0"/>
          <w:sz w:val="24"/>
          <w:lang w:eastAsia="zh-HK"/>
        </w:rPr>
        <w:t>,</w:t>
      </w:r>
      <w:r w:rsidR="00680CBC" w:rsidRPr="0077768D">
        <w:rPr>
          <w:rFonts w:eastAsia="PMingLiU"/>
          <w:bCs/>
          <w:kern w:val="0"/>
          <w:sz w:val="24"/>
          <w:lang w:eastAsia="zh-HK"/>
        </w:rPr>
        <w:t xml:space="preserve"> and kept confidential and safely protected in the database.  However, without my consent, </w:t>
      </w:r>
      <w:r w:rsidR="005E6BD2" w:rsidRPr="0077768D">
        <w:rPr>
          <w:rFonts w:eastAsia="PMingLiU"/>
          <w:bCs/>
          <w:kern w:val="0"/>
          <w:sz w:val="24"/>
          <w:lang w:eastAsia="zh-HK"/>
        </w:rPr>
        <w:t xml:space="preserve">researchers cannot give my personal information to third </w:t>
      </w:r>
      <w:r w:rsidR="007118CF" w:rsidRPr="0077768D">
        <w:rPr>
          <w:rFonts w:eastAsia="PMingLiU"/>
          <w:bCs/>
          <w:kern w:val="0"/>
          <w:sz w:val="24"/>
          <w:lang w:eastAsia="zh-HK"/>
        </w:rPr>
        <w:t>parties</w:t>
      </w:r>
      <w:r w:rsidR="005E6BD2" w:rsidRPr="0077768D">
        <w:rPr>
          <w:rFonts w:eastAsia="PMingLiU"/>
          <w:bCs/>
          <w:kern w:val="0"/>
          <w:sz w:val="24"/>
          <w:lang w:eastAsia="zh-HK"/>
        </w:rPr>
        <w:t>.</w:t>
      </w:r>
      <w:r w:rsidRPr="0077768D">
        <w:rPr>
          <w:rFonts w:eastAsia="PMingLiU"/>
          <w:bCs/>
          <w:kern w:val="0"/>
          <w:sz w:val="24"/>
          <w:lang w:eastAsia="zh-HK"/>
        </w:rPr>
        <w:t xml:space="preserve"> </w:t>
      </w:r>
    </w:p>
    <w:p w14:paraId="08A60865" w14:textId="77777777" w:rsidR="00EC42F6" w:rsidRPr="0077768D" w:rsidRDefault="00EC42F6" w:rsidP="00EC42F6">
      <w:pPr>
        <w:widowControl/>
        <w:autoSpaceDE w:val="0"/>
        <w:autoSpaceDN w:val="0"/>
        <w:adjustRightInd w:val="0"/>
        <w:spacing w:after="200" w:line="276" w:lineRule="auto"/>
        <w:contextualSpacing/>
        <w:jc w:val="left"/>
        <w:rPr>
          <w:rFonts w:eastAsia="PMingLiU"/>
          <w:bCs/>
          <w:kern w:val="0"/>
          <w:sz w:val="24"/>
          <w:lang w:eastAsia="en-US"/>
        </w:rPr>
      </w:pPr>
    </w:p>
    <w:p w14:paraId="42F0672F" w14:textId="194EE9C0" w:rsidR="00AC5FD4" w:rsidRPr="0077768D" w:rsidRDefault="00AC5FD4" w:rsidP="00AC5FD4">
      <w:pPr>
        <w:widowControl/>
        <w:numPr>
          <w:ilvl w:val="0"/>
          <w:numId w:val="3"/>
        </w:numPr>
        <w:autoSpaceDE w:val="0"/>
        <w:autoSpaceDN w:val="0"/>
        <w:adjustRightInd w:val="0"/>
        <w:spacing w:after="200" w:line="276" w:lineRule="auto"/>
        <w:contextualSpacing/>
        <w:jc w:val="left"/>
        <w:rPr>
          <w:rFonts w:eastAsia="PMingLiU"/>
          <w:bCs/>
          <w:kern w:val="0"/>
          <w:sz w:val="24"/>
          <w:lang w:eastAsia="zh-HK"/>
        </w:rPr>
      </w:pPr>
      <w:r w:rsidRPr="0077768D">
        <w:rPr>
          <w:rFonts w:eastAsia="PMingLiU"/>
          <w:bCs/>
          <w:kern w:val="0"/>
          <w:sz w:val="24"/>
          <w:lang w:eastAsia="en-US"/>
        </w:rPr>
        <w:t xml:space="preserve">I </w:t>
      </w:r>
      <w:r w:rsidR="005E6BD2" w:rsidRPr="0077768D">
        <w:rPr>
          <w:rFonts w:eastAsia="PMingLiU"/>
          <w:bCs/>
          <w:kern w:val="0"/>
          <w:sz w:val="24"/>
          <w:lang w:eastAsia="en-US"/>
        </w:rPr>
        <w:t xml:space="preserve">agree to have my </w:t>
      </w:r>
      <w:r w:rsidR="00EA095D" w:rsidRPr="0077768D">
        <w:rPr>
          <w:rFonts w:eastAsia="PMingLiU"/>
          <w:bCs/>
          <w:kern w:val="0"/>
          <w:sz w:val="24"/>
          <w:lang w:eastAsia="en-US"/>
        </w:rPr>
        <w:t>experimental anonymized</w:t>
      </w:r>
      <w:r w:rsidRPr="0077768D">
        <w:rPr>
          <w:rFonts w:eastAsia="PMingLiU"/>
          <w:bCs/>
          <w:kern w:val="0"/>
          <w:sz w:val="24"/>
          <w:lang w:eastAsia="en-US"/>
        </w:rPr>
        <w:t xml:space="preserve"> data collected during the investigation prior to the</w:t>
      </w:r>
      <w:r w:rsidRPr="0077768D">
        <w:rPr>
          <w:rFonts w:eastAsia="PMingLiU"/>
          <w:bCs/>
          <w:kern w:val="0"/>
          <w:sz w:val="24"/>
          <w:lang w:eastAsia="zh-HK"/>
        </w:rPr>
        <w:t xml:space="preserve"> </w:t>
      </w:r>
      <w:r w:rsidRPr="0077768D">
        <w:rPr>
          <w:rFonts w:eastAsia="PMingLiU"/>
          <w:kern w:val="0"/>
          <w:sz w:val="24"/>
          <w:lang w:eastAsia="en-US"/>
        </w:rPr>
        <w:t>withdrawal</w:t>
      </w:r>
      <w:r w:rsidR="005E6BD2" w:rsidRPr="0077768D">
        <w:rPr>
          <w:rFonts w:eastAsia="PMingLiU"/>
          <w:kern w:val="0"/>
          <w:sz w:val="24"/>
          <w:lang w:eastAsia="en-US"/>
        </w:rPr>
        <w:t xml:space="preserve">, </w:t>
      </w:r>
      <w:r w:rsidRPr="0077768D">
        <w:rPr>
          <w:rFonts w:eastAsia="PMingLiU"/>
          <w:kern w:val="0"/>
          <w:sz w:val="24"/>
          <w:lang w:eastAsia="en-US"/>
        </w:rPr>
        <w:t>used in the analysis and communicated in</w:t>
      </w:r>
      <w:r w:rsidR="005E6BD2" w:rsidRPr="0077768D">
        <w:rPr>
          <w:rFonts w:eastAsia="PMingLiU"/>
          <w:kern w:val="0"/>
          <w:sz w:val="24"/>
          <w:lang w:eastAsia="en-US"/>
        </w:rPr>
        <w:t xml:space="preserve"> research findings and</w:t>
      </w:r>
      <w:r w:rsidRPr="0077768D">
        <w:rPr>
          <w:rFonts w:eastAsia="PMingLiU"/>
          <w:kern w:val="0"/>
          <w:sz w:val="24"/>
          <w:lang w:eastAsia="en-US"/>
        </w:rPr>
        <w:t xml:space="preserve"> publications.</w:t>
      </w:r>
    </w:p>
    <w:p w14:paraId="1BB347C0" w14:textId="6B52DB8E" w:rsidR="00AC5FD4" w:rsidRPr="00BB3B95" w:rsidRDefault="00AC5FD4" w:rsidP="00BB3B95">
      <w:pPr>
        <w:pStyle w:val="ListParagraph"/>
        <w:widowControl/>
        <w:numPr>
          <w:ilvl w:val="0"/>
          <w:numId w:val="3"/>
        </w:numPr>
        <w:autoSpaceDE w:val="0"/>
        <w:autoSpaceDN w:val="0"/>
        <w:adjustRightInd w:val="0"/>
        <w:rPr>
          <w:rFonts w:eastAsia="PMingLiU"/>
          <w:bCs/>
          <w:kern w:val="0"/>
          <w:sz w:val="24"/>
          <w:lang w:eastAsia="zh-HK"/>
        </w:rPr>
      </w:pPr>
      <w:r w:rsidRPr="00BB3B95">
        <w:rPr>
          <w:rFonts w:eastAsia="PMingLiU"/>
          <w:bCs/>
          <w:kern w:val="0"/>
          <w:sz w:val="24"/>
          <w:lang w:eastAsia="en-US"/>
        </w:rPr>
        <w:t>I confirm that I have read and understood the information presented for the investigation and have had the opportunity to ask questions, which were answered to my satisfaction.</w:t>
      </w:r>
    </w:p>
    <w:p w14:paraId="47D443C7" w14:textId="77777777" w:rsidR="00AC5FD4" w:rsidRPr="00674AA7" w:rsidRDefault="00AC5FD4" w:rsidP="00AC5FD4">
      <w:pPr>
        <w:widowControl/>
        <w:autoSpaceDE w:val="0"/>
        <w:autoSpaceDN w:val="0"/>
        <w:adjustRightInd w:val="0"/>
        <w:ind w:left="720" w:hanging="360"/>
        <w:rPr>
          <w:rFonts w:eastAsia="PMingLiU"/>
          <w:bCs/>
          <w:kern w:val="0"/>
          <w:sz w:val="24"/>
          <w:lang w:eastAsia="en-US"/>
        </w:rPr>
      </w:pPr>
    </w:p>
    <w:p w14:paraId="3538F785" w14:textId="64A6F21B" w:rsidR="00AC5FD4" w:rsidRPr="00674AA7" w:rsidRDefault="00AC5FD4" w:rsidP="00AC5FD4">
      <w:pPr>
        <w:widowControl/>
        <w:autoSpaceDE w:val="0"/>
        <w:autoSpaceDN w:val="0"/>
        <w:adjustRightInd w:val="0"/>
        <w:ind w:left="720" w:hanging="360"/>
        <w:rPr>
          <w:rFonts w:eastAsia="PMingLiU"/>
          <w:bCs/>
          <w:kern w:val="0"/>
          <w:sz w:val="24"/>
          <w:lang w:eastAsia="en-US"/>
        </w:rPr>
      </w:pPr>
      <w:r w:rsidRPr="00674AA7">
        <w:rPr>
          <w:rFonts w:eastAsia="PMingLiU"/>
          <w:bCs/>
          <w:kern w:val="0"/>
          <w:sz w:val="24"/>
          <w:lang w:eastAsia="en-US"/>
        </w:rPr>
        <w:t xml:space="preserve">6.  I have decided to take part in this </w:t>
      </w:r>
      <w:r w:rsidR="00BB3B95">
        <w:rPr>
          <w:rFonts w:eastAsia="PMingLiU"/>
          <w:bCs/>
          <w:kern w:val="0"/>
          <w:sz w:val="24"/>
          <w:lang w:eastAsia="en-US"/>
        </w:rPr>
        <w:t>data collection</w:t>
      </w:r>
      <w:r w:rsidRPr="00674AA7">
        <w:rPr>
          <w:rFonts w:eastAsia="PMingLiU"/>
          <w:bCs/>
          <w:kern w:val="0"/>
          <w:sz w:val="24"/>
          <w:lang w:eastAsia="en-US"/>
        </w:rPr>
        <w:t>. I understand I will get a signed and dated</w:t>
      </w:r>
      <w:r w:rsidRPr="00AC5FD4">
        <w:rPr>
          <w:rFonts w:eastAsia="PMingLiU"/>
          <w:bCs/>
          <w:kern w:val="0"/>
          <w:sz w:val="24"/>
          <w:lang w:eastAsia="en-US"/>
        </w:rPr>
        <w:t xml:space="preserve"> </w:t>
      </w:r>
      <w:r w:rsidRPr="00674AA7">
        <w:rPr>
          <w:rFonts w:eastAsia="PMingLiU"/>
          <w:bCs/>
          <w:kern w:val="0"/>
          <w:sz w:val="24"/>
          <w:lang w:eastAsia="en-US"/>
        </w:rPr>
        <w:t>copy of this document. I agree to comply with the procedures related to it.</w:t>
      </w:r>
    </w:p>
    <w:p w14:paraId="2945525C" w14:textId="77777777" w:rsidR="00D35669" w:rsidRPr="00674AA7" w:rsidRDefault="00D35669" w:rsidP="00674AA7">
      <w:pPr>
        <w:pStyle w:val="FirstPgHeader"/>
        <w:spacing w:line="276" w:lineRule="auto"/>
        <w:jc w:val="both"/>
        <w:rPr>
          <w:rFonts w:ascii="Times New Roman" w:eastAsia="PMingLiU" w:hAnsi="Times New Roman"/>
          <w:b/>
          <w:sz w:val="24"/>
          <w:szCs w:val="24"/>
          <w:lang w:val="en-US" w:eastAsia="zh-HK"/>
        </w:rPr>
      </w:pPr>
    </w:p>
    <w:p w14:paraId="61BE8B32" w14:textId="77777777" w:rsidR="008B70D6" w:rsidRDefault="008B70D6">
      <w:pPr>
        <w:widowControl/>
        <w:jc w:val="left"/>
        <w:rPr>
          <w:rFonts w:eastAsiaTheme="minorEastAsia"/>
          <w:b/>
          <w:bCs/>
          <w:kern w:val="28"/>
          <w:sz w:val="24"/>
          <w:lang w:val="en-GB" w:eastAsia="en-US"/>
        </w:rPr>
      </w:pPr>
      <w:r>
        <w:rPr>
          <w:b/>
          <w:bCs/>
          <w:sz w:val="24"/>
        </w:rPr>
        <w:br w:type="page"/>
      </w:r>
    </w:p>
    <w:p w14:paraId="1D7777A9" w14:textId="0B365E1F" w:rsidR="0077768D" w:rsidRPr="0077768D" w:rsidRDefault="0077768D" w:rsidP="0077768D">
      <w:pPr>
        <w:tabs>
          <w:tab w:val="left" w:pos="2415"/>
        </w:tabs>
        <w:rPr>
          <w:sz w:val="24"/>
        </w:rPr>
      </w:pPr>
      <w:r>
        <w:rPr>
          <w:sz w:val="24"/>
        </w:rPr>
        <w:lastRenderedPageBreak/>
        <w:tab/>
      </w:r>
    </w:p>
    <w:p w14:paraId="0D6F4AEC" w14:textId="7E6AD41F" w:rsidR="008B70D6" w:rsidRPr="00F40EEB" w:rsidRDefault="008B70D6" w:rsidP="00674AA7">
      <w:pPr>
        <w:widowControl/>
        <w:jc w:val="left"/>
        <w:rPr>
          <w:b/>
          <w:bCs/>
          <w:sz w:val="24"/>
        </w:rPr>
      </w:pPr>
      <w:r w:rsidRPr="00F40EEB">
        <w:rPr>
          <w:b/>
          <w:bCs/>
          <w:sz w:val="24"/>
        </w:rPr>
        <w:t>I am willing to participate in the following experiments</w:t>
      </w:r>
      <w:r w:rsidR="00F40EEB" w:rsidRPr="00F40EEB">
        <w:rPr>
          <w:b/>
          <w:bCs/>
          <w:sz w:val="24"/>
        </w:rPr>
        <w:t>: (please add “</w:t>
      </w:r>
      <w:r w:rsidR="00F40EEB" w:rsidRPr="00F40EEB">
        <w:rPr>
          <w:rFonts w:ascii="Segoe UI Symbol" w:hAnsi="Segoe UI Symbol" w:cs="Segoe UI Symbol"/>
          <w:b/>
          <w:bCs/>
          <w:sz w:val="24"/>
        </w:rPr>
        <w:t>✔</w:t>
      </w:r>
      <w:r w:rsidR="00F40EEB" w:rsidRPr="00F40EEB">
        <w:rPr>
          <w:b/>
          <w:bCs/>
          <w:sz w:val="24"/>
        </w:rPr>
        <w:t>” in the box provided)</w:t>
      </w:r>
    </w:p>
    <w:p w14:paraId="2327515D" w14:textId="28CC0585" w:rsidR="00F40EEB" w:rsidRPr="00F40EEB" w:rsidRDefault="00F40EEB" w:rsidP="00F40EEB">
      <w:pPr>
        <w:ind w:left="360"/>
        <w:rPr>
          <w:b/>
          <w:bCs/>
          <w:sz w:val="24"/>
        </w:rPr>
      </w:pPr>
      <w:r w:rsidRPr="00F40EEB">
        <w:rPr>
          <w:rFonts w:ascii="Segoe UI Symbol" w:hAnsi="Segoe UI Symbol" w:cs="Segoe UI Symbol"/>
          <w:bCs/>
          <w:sz w:val="24"/>
        </w:rPr>
        <w:t>☐</w:t>
      </w:r>
      <w:r>
        <w:rPr>
          <w:rFonts w:ascii="Segoe UI Symbol" w:hAnsi="Segoe UI Symbol" w:cs="Segoe UI Symbol"/>
          <w:bCs/>
          <w:sz w:val="24"/>
        </w:rPr>
        <w:t xml:space="preserve"> </w:t>
      </w:r>
      <w:r w:rsidRPr="00F40EEB">
        <w:rPr>
          <w:b/>
          <w:sz w:val="24"/>
        </w:rPr>
        <w:t>1.</w:t>
      </w:r>
      <w:r w:rsidRPr="00F40EEB">
        <w:rPr>
          <w:bCs/>
          <w:sz w:val="24"/>
        </w:rPr>
        <w:t xml:space="preserve"> </w:t>
      </w:r>
      <w:r w:rsidRPr="00F40EEB">
        <w:rPr>
          <w:b/>
          <w:bCs/>
          <w:sz w:val="24"/>
        </w:rPr>
        <w:t>Blood Glucose (by Mr. Victor Fu</w:t>
      </w:r>
      <w:r>
        <w:rPr>
          <w:b/>
          <w:bCs/>
          <w:sz w:val="24"/>
        </w:rPr>
        <w:t>,</w:t>
      </w:r>
      <w:r w:rsidRPr="00F40EEB">
        <w:rPr>
          <w:b/>
          <w:bCs/>
          <w:sz w:val="24"/>
        </w:rPr>
        <w:t xml:space="preserve"> Ms. Han Zhu &amp; Ms Emerald Sy)</w:t>
      </w:r>
    </w:p>
    <w:p w14:paraId="7CB6F127" w14:textId="1B0592EA" w:rsidR="008B70D6" w:rsidRPr="00F40EEB" w:rsidRDefault="00F40EEB" w:rsidP="00F40EEB">
      <w:pPr>
        <w:widowControl/>
        <w:ind w:left="360"/>
        <w:jc w:val="left"/>
        <w:rPr>
          <w:b/>
          <w:bCs/>
          <w:sz w:val="24"/>
        </w:rPr>
      </w:pPr>
      <w:r w:rsidRPr="00F40EEB">
        <w:rPr>
          <w:rFonts w:ascii="Segoe UI Symbol" w:hAnsi="Segoe UI Symbol" w:cs="Segoe UI Symbol"/>
          <w:bCs/>
          <w:sz w:val="24"/>
        </w:rPr>
        <w:t>☐</w:t>
      </w:r>
      <w:r w:rsidRPr="00F40EEB">
        <w:t xml:space="preserve"> </w:t>
      </w:r>
      <w:r w:rsidRPr="00F40EEB">
        <w:rPr>
          <w:b/>
          <w:sz w:val="24"/>
        </w:rPr>
        <w:t>2.</w:t>
      </w:r>
      <w:r w:rsidRPr="00F40EEB">
        <w:rPr>
          <w:b/>
          <w:sz w:val="24"/>
        </w:rPr>
        <w:tab/>
        <w:t>Pulse Sensor (by Dr. Iyappan Gunasekaran)</w:t>
      </w:r>
    </w:p>
    <w:p w14:paraId="7012BFC9" w14:textId="30E9CA94" w:rsidR="00AD74E3" w:rsidRPr="00F40EEB" w:rsidRDefault="00F40EEB" w:rsidP="00F40EEB">
      <w:pPr>
        <w:widowControl/>
        <w:ind w:left="360"/>
        <w:jc w:val="left"/>
        <w:rPr>
          <w:b/>
          <w:bCs/>
          <w:sz w:val="24"/>
        </w:rPr>
      </w:pPr>
      <w:r w:rsidRPr="00F40EEB">
        <w:rPr>
          <w:rFonts w:ascii="Segoe UI Symbol" w:hAnsi="Segoe UI Symbol" w:cs="Segoe UI Symbol"/>
          <w:bCs/>
          <w:sz w:val="24"/>
        </w:rPr>
        <w:t>☐</w:t>
      </w:r>
      <w:r w:rsidRPr="00F40EEB">
        <w:t xml:space="preserve"> </w:t>
      </w:r>
      <w:r w:rsidRPr="00F40EEB">
        <w:rPr>
          <w:b/>
          <w:bCs/>
          <w:sz w:val="24"/>
        </w:rPr>
        <w:t>3.</w:t>
      </w:r>
      <w:r w:rsidRPr="00F40EEB">
        <w:rPr>
          <w:b/>
          <w:bCs/>
          <w:sz w:val="24"/>
        </w:rPr>
        <w:tab/>
        <w:t>Multichannel PPG Sensor (by Ms. Julee Liu)</w:t>
      </w:r>
    </w:p>
    <w:p w14:paraId="3F53EF1C" w14:textId="52ACDA10" w:rsidR="00AD74E3" w:rsidRPr="00F40EEB" w:rsidRDefault="00F40EEB" w:rsidP="00F40EEB">
      <w:pPr>
        <w:widowControl/>
        <w:ind w:left="360"/>
        <w:jc w:val="left"/>
        <w:rPr>
          <w:b/>
          <w:bCs/>
          <w:sz w:val="24"/>
        </w:rPr>
      </w:pPr>
      <w:r w:rsidRPr="00F40EEB">
        <w:rPr>
          <w:rFonts w:ascii="Segoe UI Symbol" w:hAnsi="Segoe UI Symbol" w:cs="Segoe UI Symbol"/>
          <w:bCs/>
          <w:sz w:val="24"/>
        </w:rPr>
        <w:t>☐</w:t>
      </w:r>
      <w:r w:rsidR="004A6649" w:rsidRPr="004A6649">
        <w:t xml:space="preserve"> </w:t>
      </w:r>
      <w:r w:rsidR="004A6649" w:rsidRPr="004A6649">
        <w:rPr>
          <w:b/>
          <w:bCs/>
          <w:sz w:val="24"/>
        </w:rPr>
        <w:t>4.</w:t>
      </w:r>
      <w:r w:rsidR="004A6649" w:rsidRPr="004A6649">
        <w:rPr>
          <w:b/>
          <w:bCs/>
          <w:sz w:val="24"/>
        </w:rPr>
        <w:tab/>
        <w:t>EIT (by Dr. Eddie Wong)</w:t>
      </w:r>
    </w:p>
    <w:p w14:paraId="6EFE7BB8" w14:textId="71103E1D" w:rsidR="00AD74E3" w:rsidRPr="00F40EEB" w:rsidRDefault="00F40EEB" w:rsidP="00F40EEB">
      <w:pPr>
        <w:widowControl/>
        <w:ind w:left="360"/>
        <w:jc w:val="left"/>
        <w:rPr>
          <w:b/>
          <w:bCs/>
          <w:sz w:val="24"/>
        </w:rPr>
      </w:pPr>
      <w:r w:rsidRPr="00F40EEB">
        <w:rPr>
          <w:rFonts w:ascii="Segoe UI Symbol" w:hAnsi="Segoe UI Symbol" w:cs="Segoe UI Symbol"/>
          <w:bCs/>
          <w:sz w:val="24"/>
        </w:rPr>
        <w:t>☐</w:t>
      </w:r>
      <w:r w:rsidR="004A6649" w:rsidRPr="004A6649">
        <w:t xml:space="preserve"> </w:t>
      </w:r>
      <w:r w:rsidR="004A6649" w:rsidRPr="004A6649">
        <w:rPr>
          <w:b/>
          <w:bCs/>
          <w:sz w:val="24"/>
        </w:rPr>
        <w:t>5.</w:t>
      </w:r>
      <w:r w:rsidR="004A6649" w:rsidRPr="004A6649">
        <w:rPr>
          <w:b/>
          <w:bCs/>
          <w:sz w:val="24"/>
        </w:rPr>
        <w:tab/>
        <w:t>Portable Ultrasound (by Dr. Liang Sun)</w:t>
      </w:r>
    </w:p>
    <w:p w14:paraId="0839E5A2" w14:textId="77777777" w:rsidR="008B70D6" w:rsidRDefault="008B70D6" w:rsidP="00674AA7">
      <w:pPr>
        <w:widowControl/>
        <w:jc w:val="left"/>
        <w:rPr>
          <w:b/>
          <w:bCs/>
          <w:sz w:val="24"/>
        </w:rPr>
      </w:pPr>
    </w:p>
    <w:p w14:paraId="023AFAC0" w14:textId="7E2B9727" w:rsidR="00AC5FD4" w:rsidRPr="00674AA7" w:rsidRDefault="00AC5FD4" w:rsidP="00674AA7">
      <w:pPr>
        <w:widowControl/>
        <w:jc w:val="left"/>
        <w:rPr>
          <w:sz w:val="24"/>
        </w:rPr>
      </w:pPr>
      <w:r w:rsidRPr="00674AA7">
        <w:rPr>
          <w:b/>
          <w:bCs/>
          <w:sz w:val="24"/>
        </w:rPr>
        <w:t xml:space="preserve">2 copies of this </w:t>
      </w:r>
      <w:r w:rsidR="00BB3B95" w:rsidRPr="00BB3B95">
        <w:rPr>
          <w:b/>
          <w:bCs/>
          <w:sz w:val="24"/>
        </w:rPr>
        <w:t>Participant</w:t>
      </w:r>
      <w:r w:rsidRPr="00674AA7">
        <w:rPr>
          <w:b/>
          <w:bCs/>
          <w:sz w:val="24"/>
        </w:rPr>
        <w:t xml:space="preserve"> Inform</w:t>
      </w:r>
      <w:r w:rsidR="00BB3B95">
        <w:rPr>
          <w:b/>
          <w:bCs/>
          <w:sz w:val="24"/>
        </w:rPr>
        <w:t>ation</w:t>
      </w:r>
      <w:r w:rsidRPr="00674AA7">
        <w:rPr>
          <w:b/>
          <w:bCs/>
          <w:sz w:val="24"/>
        </w:rPr>
        <w:t xml:space="preserve"> Sheet and Consent Form must be signed and dated by you and the </w:t>
      </w:r>
      <w:r w:rsidR="00BB3B95">
        <w:rPr>
          <w:b/>
          <w:bCs/>
          <w:sz w:val="24"/>
        </w:rPr>
        <w:t>researcher</w:t>
      </w:r>
      <w:r w:rsidRPr="00674AA7">
        <w:rPr>
          <w:b/>
          <w:bCs/>
          <w:sz w:val="24"/>
        </w:rPr>
        <w:t>.</w:t>
      </w:r>
      <w:r w:rsidRPr="00AC5FD4">
        <w:rPr>
          <w:rFonts w:eastAsia="MS Gothic"/>
          <w:b/>
          <w:bCs/>
          <w:sz w:val="24"/>
        </w:rPr>
        <w:t xml:space="preserve"> </w:t>
      </w:r>
      <w:r w:rsidRPr="00674AA7">
        <w:rPr>
          <w:b/>
          <w:bCs/>
          <w:sz w:val="24"/>
        </w:rPr>
        <w:t xml:space="preserve">You will receive one copy of the </w:t>
      </w:r>
      <w:r w:rsidR="00BB3B95">
        <w:rPr>
          <w:b/>
          <w:bCs/>
          <w:sz w:val="24"/>
        </w:rPr>
        <w:t>p</w:t>
      </w:r>
      <w:r w:rsidR="00BB3B95" w:rsidRPr="00BB3B95">
        <w:rPr>
          <w:b/>
          <w:bCs/>
          <w:sz w:val="24"/>
        </w:rPr>
        <w:t>articipant</w:t>
      </w:r>
      <w:r w:rsidRPr="00674AA7">
        <w:rPr>
          <w:b/>
          <w:bCs/>
          <w:sz w:val="24"/>
        </w:rPr>
        <w:t xml:space="preserve"> information sheet and the </w:t>
      </w:r>
      <w:r w:rsidR="00BB3B95">
        <w:rPr>
          <w:b/>
          <w:bCs/>
          <w:sz w:val="24"/>
        </w:rPr>
        <w:t>p</w:t>
      </w:r>
      <w:r w:rsidR="00BB3B95" w:rsidRPr="00BB3B95">
        <w:rPr>
          <w:b/>
          <w:bCs/>
          <w:sz w:val="24"/>
        </w:rPr>
        <w:t>articipant</w:t>
      </w:r>
      <w:r w:rsidRPr="00674AA7">
        <w:rPr>
          <w:b/>
          <w:bCs/>
          <w:sz w:val="24"/>
        </w:rPr>
        <w:t xml:space="preserve"> informed consent </w:t>
      </w:r>
      <w:proofErr w:type="gramStart"/>
      <w:r w:rsidRPr="00674AA7">
        <w:rPr>
          <w:b/>
          <w:bCs/>
          <w:sz w:val="24"/>
        </w:rPr>
        <w:t>form</w:t>
      </w:r>
      <w:proofErr w:type="gramEnd"/>
      <w:r w:rsidRPr="00674AA7">
        <w:rPr>
          <w:b/>
          <w:bCs/>
          <w:sz w:val="24"/>
        </w:rPr>
        <w:t xml:space="preserve"> and one copy is for the </w:t>
      </w:r>
      <w:r w:rsidR="00BB3B95">
        <w:rPr>
          <w:b/>
          <w:bCs/>
          <w:sz w:val="24"/>
        </w:rPr>
        <w:t>witness/researcher</w:t>
      </w:r>
      <w:r w:rsidRPr="00674AA7">
        <w:rPr>
          <w:b/>
          <w:bCs/>
          <w:sz w:val="24"/>
        </w:rPr>
        <w:t xml:space="preserve"> to be filed in </w:t>
      </w:r>
      <w:r w:rsidR="00BB3B95">
        <w:rPr>
          <w:b/>
          <w:bCs/>
          <w:sz w:val="24"/>
        </w:rPr>
        <w:t>COCHE</w:t>
      </w:r>
      <w:r w:rsidRPr="00674AA7">
        <w:rPr>
          <w:b/>
          <w:bCs/>
          <w:sz w:val="24"/>
        </w:rPr>
        <w:t xml:space="preserve">. </w:t>
      </w:r>
    </w:p>
    <w:p w14:paraId="2D6291B7" w14:textId="397CF69E" w:rsidR="00674AA7" w:rsidRDefault="00674AA7" w:rsidP="00AC5FD4">
      <w:pPr>
        <w:autoSpaceDE w:val="0"/>
        <w:autoSpaceDN w:val="0"/>
        <w:adjustRightInd w:val="0"/>
        <w:rPr>
          <w:b/>
          <w:bCs/>
          <w:sz w:val="24"/>
        </w:rPr>
      </w:pPr>
    </w:p>
    <w:p w14:paraId="0A0DDCC6" w14:textId="77777777" w:rsidR="00674AA7" w:rsidRPr="00674AA7" w:rsidRDefault="00674AA7" w:rsidP="00AC5FD4">
      <w:pPr>
        <w:autoSpaceDE w:val="0"/>
        <w:autoSpaceDN w:val="0"/>
        <w:adjustRightInd w:val="0"/>
        <w:rPr>
          <w:b/>
          <w:bCs/>
          <w:sz w:val="24"/>
        </w:rPr>
      </w:pPr>
    </w:p>
    <w:tbl>
      <w:tblPr>
        <w:tblStyle w:val="TableGrid"/>
        <w:tblW w:w="0" w:type="auto"/>
        <w:tblLook w:val="04A0" w:firstRow="1" w:lastRow="0" w:firstColumn="1" w:lastColumn="0" w:noHBand="0" w:noVBand="1"/>
      </w:tblPr>
      <w:tblGrid>
        <w:gridCol w:w="3256"/>
        <w:gridCol w:w="3118"/>
        <w:gridCol w:w="2642"/>
      </w:tblGrid>
      <w:tr w:rsidR="00AC5FD4" w:rsidRPr="00674AA7" w14:paraId="04EF5754" w14:textId="77777777" w:rsidTr="00674AA7">
        <w:tc>
          <w:tcPr>
            <w:tcW w:w="3256" w:type="dxa"/>
          </w:tcPr>
          <w:p w14:paraId="2E11E5C1" w14:textId="0E64EB65" w:rsidR="00AC5FD4" w:rsidRPr="00674AA7" w:rsidRDefault="00AC5FD4" w:rsidP="00761590">
            <w:pPr>
              <w:autoSpaceDE w:val="0"/>
              <w:autoSpaceDN w:val="0"/>
              <w:adjustRightInd w:val="0"/>
              <w:jc w:val="center"/>
              <w:rPr>
                <w:rFonts w:cs="Times New Roman"/>
                <w:b/>
                <w:bCs/>
                <w:sz w:val="20"/>
                <w:szCs w:val="20"/>
              </w:rPr>
            </w:pPr>
            <w:r w:rsidRPr="00674AA7">
              <w:rPr>
                <w:b/>
                <w:bCs/>
                <w:sz w:val="20"/>
                <w:szCs w:val="20"/>
              </w:rPr>
              <w:t xml:space="preserve">Print name of </w:t>
            </w:r>
            <w:r w:rsidR="00BB3B95">
              <w:rPr>
                <w:b/>
                <w:bCs/>
                <w:sz w:val="20"/>
                <w:szCs w:val="20"/>
              </w:rPr>
              <w:t>Participant</w:t>
            </w:r>
          </w:p>
        </w:tc>
        <w:tc>
          <w:tcPr>
            <w:tcW w:w="3118" w:type="dxa"/>
          </w:tcPr>
          <w:p w14:paraId="7FA7D6E1" w14:textId="217F0CFB" w:rsidR="00AC5FD4" w:rsidRPr="00674AA7" w:rsidRDefault="00BB3B95" w:rsidP="00761590">
            <w:pPr>
              <w:autoSpaceDE w:val="0"/>
              <w:autoSpaceDN w:val="0"/>
              <w:adjustRightInd w:val="0"/>
              <w:jc w:val="center"/>
              <w:rPr>
                <w:rFonts w:cs="Times New Roman"/>
                <w:b/>
                <w:bCs/>
                <w:sz w:val="20"/>
                <w:szCs w:val="20"/>
              </w:rPr>
            </w:pPr>
            <w:r>
              <w:rPr>
                <w:b/>
                <w:bCs/>
                <w:sz w:val="20"/>
                <w:szCs w:val="20"/>
              </w:rPr>
              <w:t>Participant</w:t>
            </w:r>
            <w:r w:rsidR="00AC5FD4" w:rsidRPr="00674AA7">
              <w:rPr>
                <w:b/>
                <w:bCs/>
                <w:sz w:val="20"/>
                <w:szCs w:val="20"/>
              </w:rPr>
              <w:t xml:space="preserve"> Signature</w:t>
            </w:r>
          </w:p>
        </w:tc>
        <w:tc>
          <w:tcPr>
            <w:tcW w:w="2642" w:type="dxa"/>
          </w:tcPr>
          <w:p w14:paraId="64EB77A9" w14:textId="77777777" w:rsidR="00AC5FD4" w:rsidRPr="00674AA7" w:rsidRDefault="00AC5FD4" w:rsidP="00761590">
            <w:pPr>
              <w:autoSpaceDE w:val="0"/>
              <w:autoSpaceDN w:val="0"/>
              <w:adjustRightInd w:val="0"/>
              <w:jc w:val="center"/>
              <w:rPr>
                <w:rFonts w:cs="Times New Roman"/>
                <w:b/>
                <w:bCs/>
                <w:sz w:val="20"/>
                <w:szCs w:val="20"/>
              </w:rPr>
            </w:pPr>
            <w:r w:rsidRPr="00674AA7">
              <w:rPr>
                <w:b/>
                <w:bCs/>
                <w:sz w:val="20"/>
                <w:szCs w:val="20"/>
              </w:rPr>
              <w:t>Date</w:t>
            </w:r>
          </w:p>
          <w:p w14:paraId="385A8D66" w14:textId="77777777" w:rsidR="00AC5FD4" w:rsidRPr="00674AA7" w:rsidRDefault="00AC5FD4" w:rsidP="00761590">
            <w:pPr>
              <w:autoSpaceDE w:val="0"/>
              <w:autoSpaceDN w:val="0"/>
              <w:adjustRightInd w:val="0"/>
              <w:jc w:val="center"/>
              <w:rPr>
                <w:rFonts w:cs="Times New Roman"/>
                <w:b/>
                <w:bCs/>
                <w:sz w:val="20"/>
                <w:szCs w:val="20"/>
              </w:rPr>
            </w:pPr>
          </w:p>
        </w:tc>
      </w:tr>
      <w:tr w:rsidR="00AC5FD4" w:rsidRPr="00674AA7" w14:paraId="5D9705C6" w14:textId="77777777" w:rsidTr="00674AA7">
        <w:trPr>
          <w:trHeight w:val="214"/>
        </w:trPr>
        <w:tc>
          <w:tcPr>
            <w:tcW w:w="3256" w:type="dxa"/>
          </w:tcPr>
          <w:p w14:paraId="6CF5D9C0" w14:textId="77777777" w:rsidR="00AC5FD4" w:rsidRPr="00674AA7" w:rsidRDefault="00AC5FD4" w:rsidP="00761590">
            <w:pPr>
              <w:autoSpaceDE w:val="0"/>
              <w:autoSpaceDN w:val="0"/>
              <w:adjustRightInd w:val="0"/>
              <w:jc w:val="center"/>
              <w:rPr>
                <w:rFonts w:cs="Times New Roman"/>
                <w:b/>
                <w:bCs/>
                <w:sz w:val="20"/>
                <w:szCs w:val="20"/>
              </w:rPr>
            </w:pPr>
          </w:p>
          <w:p w14:paraId="2EAF8958" w14:textId="77777777" w:rsidR="00AC5FD4" w:rsidRPr="00674AA7" w:rsidRDefault="00AC5FD4" w:rsidP="00761590">
            <w:pPr>
              <w:autoSpaceDE w:val="0"/>
              <w:autoSpaceDN w:val="0"/>
              <w:adjustRightInd w:val="0"/>
              <w:jc w:val="center"/>
              <w:rPr>
                <w:rFonts w:cs="Times New Roman"/>
                <w:b/>
                <w:bCs/>
                <w:sz w:val="20"/>
                <w:szCs w:val="20"/>
              </w:rPr>
            </w:pPr>
          </w:p>
          <w:p w14:paraId="1F34D2B5" w14:textId="77777777" w:rsidR="00AC5FD4" w:rsidRPr="00674AA7" w:rsidRDefault="00AC5FD4" w:rsidP="00761590">
            <w:pPr>
              <w:autoSpaceDE w:val="0"/>
              <w:autoSpaceDN w:val="0"/>
              <w:adjustRightInd w:val="0"/>
              <w:jc w:val="center"/>
              <w:rPr>
                <w:rFonts w:cs="Times New Roman"/>
                <w:b/>
                <w:bCs/>
                <w:sz w:val="20"/>
                <w:szCs w:val="20"/>
              </w:rPr>
            </w:pPr>
          </w:p>
          <w:p w14:paraId="48842625" w14:textId="77777777" w:rsidR="00AC5FD4" w:rsidRPr="00674AA7" w:rsidRDefault="00AC5FD4" w:rsidP="00761590">
            <w:pPr>
              <w:autoSpaceDE w:val="0"/>
              <w:autoSpaceDN w:val="0"/>
              <w:adjustRightInd w:val="0"/>
              <w:jc w:val="center"/>
              <w:rPr>
                <w:rFonts w:cs="Times New Roman"/>
                <w:b/>
                <w:bCs/>
                <w:sz w:val="20"/>
                <w:szCs w:val="20"/>
              </w:rPr>
            </w:pPr>
          </w:p>
          <w:p w14:paraId="10B842B8" w14:textId="77777777" w:rsidR="00AC5FD4" w:rsidRPr="00674AA7" w:rsidRDefault="00AC5FD4" w:rsidP="00761590">
            <w:pPr>
              <w:autoSpaceDE w:val="0"/>
              <w:autoSpaceDN w:val="0"/>
              <w:adjustRightInd w:val="0"/>
              <w:jc w:val="center"/>
              <w:rPr>
                <w:rFonts w:cs="Times New Roman"/>
                <w:b/>
                <w:bCs/>
                <w:sz w:val="20"/>
                <w:szCs w:val="20"/>
              </w:rPr>
            </w:pPr>
          </w:p>
        </w:tc>
        <w:tc>
          <w:tcPr>
            <w:tcW w:w="3118" w:type="dxa"/>
          </w:tcPr>
          <w:p w14:paraId="07E44831" w14:textId="77777777" w:rsidR="00AC5FD4" w:rsidRPr="00674AA7" w:rsidRDefault="00AC5FD4" w:rsidP="00761590">
            <w:pPr>
              <w:autoSpaceDE w:val="0"/>
              <w:autoSpaceDN w:val="0"/>
              <w:adjustRightInd w:val="0"/>
              <w:jc w:val="center"/>
              <w:rPr>
                <w:rFonts w:cs="Times New Roman"/>
                <w:b/>
                <w:bCs/>
                <w:sz w:val="20"/>
                <w:szCs w:val="20"/>
              </w:rPr>
            </w:pPr>
          </w:p>
        </w:tc>
        <w:tc>
          <w:tcPr>
            <w:tcW w:w="2642" w:type="dxa"/>
          </w:tcPr>
          <w:p w14:paraId="5BB22DE1" w14:textId="77777777" w:rsidR="00AC5FD4" w:rsidRPr="00674AA7" w:rsidRDefault="00AC5FD4" w:rsidP="00761590">
            <w:pPr>
              <w:autoSpaceDE w:val="0"/>
              <w:autoSpaceDN w:val="0"/>
              <w:adjustRightInd w:val="0"/>
              <w:jc w:val="center"/>
              <w:rPr>
                <w:rFonts w:cs="Times New Roman"/>
                <w:b/>
                <w:bCs/>
                <w:sz w:val="20"/>
                <w:szCs w:val="20"/>
              </w:rPr>
            </w:pPr>
          </w:p>
        </w:tc>
      </w:tr>
    </w:tbl>
    <w:p w14:paraId="02C62564" w14:textId="50DB5572" w:rsidR="00AC5FD4" w:rsidRPr="00674AA7" w:rsidRDefault="00AC5FD4" w:rsidP="00AC5FD4">
      <w:pPr>
        <w:autoSpaceDE w:val="0"/>
        <w:autoSpaceDN w:val="0"/>
        <w:adjustRightInd w:val="0"/>
        <w:jc w:val="center"/>
        <w:rPr>
          <w:b/>
          <w:bCs/>
          <w:sz w:val="20"/>
          <w:szCs w:val="20"/>
        </w:rPr>
      </w:pPr>
    </w:p>
    <w:p w14:paraId="366DC20D" w14:textId="77777777" w:rsidR="00674AA7" w:rsidRPr="00674AA7" w:rsidRDefault="00674AA7" w:rsidP="00AC5FD4">
      <w:pPr>
        <w:autoSpaceDE w:val="0"/>
        <w:autoSpaceDN w:val="0"/>
        <w:adjustRightInd w:val="0"/>
        <w:rPr>
          <w:b/>
          <w:bCs/>
          <w:sz w:val="20"/>
          <w:szCs w:val="20"/>
        </w:rPr>
      </w:pPr>
    </w:p>
    <w:tbl>
      <w:tblPr>
        <w:tblStyle w:val="TableGrid"/>
        <w:tblW w:w="0" w:type="auto"/>
        <w:tblLook w:val="04A0" w:firstRow="1" w:lastRow="0" w:firstColumn="1" w:lastColumn="0" w:noHBand="0" w:noVBand="1"/>
      </w:tblPr>
      <w:tblGrid>
        <w:gridCol w:w="3256"/>
        <w:gridCol w:w="3118"/>
        <w:gridCol w:w="2642"/>
      </w:tblGrid>
      <w:tr w:rsidR="00AC5FD4" w:rsidRPr="00674AA7" w14:paraId="47733952" w14:textId="77777777" w:rsidTr="00674AA7">
        <w:tc>
          <w:tcPr>
            <w:tcW w:w="3256" w:type="dxa"/>
          </w:tcPr>
          <w:p w14:paraId="69A5E462" w14:textId="5981A4F3" w:rsidR="00AC5FD4" w:rsidRPr="00674AA7" w:rsidRDefault="00AC5FD4" w:rsidP="00761590">
            <w:pPr>
              <w:autoSpaceDE w:val="0"/>
              <w:autoSpaceDN w:val="0"/>
              <w:adjustRightInd w:val="0"/>
              <w:jc w:val="center"/>
              <w:rPr>
                <w:rFonts w:cs="Times New Roman"/>
                <w:b/>
                <w:bCs/>
                <w:sz w:val="20"/>
                <w:szCs w:val="20"/>
              </w:rPr>
            </w:pPr>
            <w:r w:rsidRPr="00674AA7">
              <w:rPr>
                <w:b/>
                <w:bCs/>
                <w:sz w:val="20"/>
                <w:szCs w:val="20"/>
              </w:rPr>
              <w:t>Print name of Witness</w:t>
            </w:r>
            <w:r w:rsidR="0086041A">
              <w:rPr>
                <w:b/>
                <w:bCs/>
                <w:sz w:val="20"/>
                <w:szCs w:val="20"/>
              </w:rPr>
              <w:t>/Researcher</w:t>
            </w:r>
            <w:r w:rsidRPr="00674AA7">
              <w:rPr>
                <w:b/>
                <w:bCs/>
                <w:sz w:val="20"/>
                <w:szCs w:val="20"/>
              </w:rPr>
              <w:t xml:space="preserve"> (if applicable)</w:t>
            </w:r>
          </w:p>
        </w:tc>
        <w:tc>
          <w:tcPr>
            <w:tcW w:w="3118" w:type="dxa"/>
          </w:tcPr>
          <w:p w14:paraId="1C37647D" w14:textId="4A930E46" w:rsidR="00AC5FD4" w:rsidRPr="00674AA7" w:rsidRDefault="00AC5FD4" w:rsidP="00761590">
            <w:pPr>
              <w:autoSpaceDE w:val="0"/>
              <w:autoSpaceDN w:val="0"/>
              <w:adjustRightInd w:val="0"/>
              <w:jc w:val="center"/>
              <w:rPr>
                <w:rFonts w:cs="Times New Roman"/>
                <w:b/>
                <w:bCs/>
                <w:sz w:val="20"/>
                <w:szCs w:val="20"/>
              </w:rPr>
            </w:pPr>
            <w:r w:rsidRPr="00674AA7">
              <w:rPr>
                <w:b/>
                <w:bCs/>
                <w:sz w:val="20"/>
                <w:szCs w:val="20"/>
              </w:rPr>
              <w:t>Witness</w:t>
            </w:r>
            <w:r w:rsidR="0086041A">
              <w:rPr>
                <w:b/>
                <w:bCs/>
                <w:sz w:val="20"/>
                <w:szCs w:val="20"/>
              </w:rPr>
              <w:t>/Researcher</w:t>
            </w:r>
            <w:r w:rsidRPr="00674AA7">
              <w:rPr>
                <w:b/>
                <w:bCs/>
                <w:sz w:val="20"/>
                <w:szCs w:val="20"/>
              </w:rPr>
              <w:t xml:space="preserve"> Signature</w:t>
            </w:r>
          </w:p>
        </w:tc>
        <w:tc>
          <w:tcPr>
            <w:tcW w:w="2642" w:type="dxa"/>
          </w:tcPr>
          <w:p w14:paraId="1416BD92" w14:textId="77777777" w:rsidR="00AC5FD4" w:rsidRPr="00674AA7" w:rsidRDefault="00AC5FD4" w:rsidP="00761590">
            <w:pPr>
              <w:autoSpaceDE w:val="0"/>
              <w:autoSpaceDN w:val="0"/>
              <w:adjustRightInd w:val="0"/>
              <w:jc w:val="center"/>
              <w:rPr>
                <w:rFonts w:cs="Times New Roman"/>
                <w:b/>
                <w:bCs/>
                <w:sz w:val="20"/>
                <w:szCs w:val="20"/>
              </w:rPr>
            </w:pPr>
            <w:r w:rsidRPr="00674AA7">
              <w:rPr>
                <w:b/>
                <w:bCs/>
                <w:sz w:val="20"/>
                <w:szCs w:val="20"/>
              </w:rPr>
              <w:t>Date</w:t>
            </w:r>
          </w:p>
        </w:tc>
      </w:tr>
      <w:tr w:rsidR="00AC5FD4" w:rsidRPr="00AC5FD4" w14:paraId="2749DFF8" w14:textId="77777777" w:rsidTr="00674AA7">
        <w:trPr>
          <w:trHeight w:val="214"/>
        </w:trPr>
        <w:tc>
          <w:tcPr>
            <w:tcW w:w="3256" w:type="dxa"/>
          </w:tcPr>
          <w:p w14:paraId="2A6AC9DE" w14:textId="77777777" w:rsidR="00AC5FD4" w:rsidRPr="00674AA7" w:rsidRDefault="00AC5FD4" w:rsidP="00761590">
            <w:pPr>
              <w:autoSpaceDE w:val="0"/>
              <w:autoSpaceDN w:val="0"/>
              <w:adjustRightInd w:val="0"/>
              <w:rPr>
                <w:rFonts w:cs="Times New Roman"/>
                <w:b/>
                <w:bCs/>
                <w:sz w:val="24"/>
              </w:rPr>
            </w:pPr>
          </w:p>
          <w:p w14:paraId="5DCF23A3" w14:textId="77777777" w:rsidR="00AC5FD4" w:rsidRPr="00674AA7" w:rsidRDefault="00AC5FD4" w:rsidP="00761590">
            <w:pPr>
              <w:autoSpaceDE w:val="0"/>
              <w:autoSpaceDN w:val="0"/>
              <w:adjustRightInd w:val="0"/>
              <w:rPr>
                <w:rFonts w:cs="Times New Roman"/>
                <w:b/>
                <w:bCs/>
                <w:sz w:val="24"/>
              </w:rPr>
            </w:pPr>
          </w:p>
          <w:p w14:paraId="6E9703D2" w14:textId="77777777" w:rsidR="00AC5FD4" w:rsidRPr="00674AA7" w:rsidRDefault="00AC5FD4" w:rsidP="00761590">
            <w:pPr>
              <w:autoSpaceDE w:val="0"/>
              <w:autoSpaceDN w:val="0"/>
              <w:adjustRightInd w:val="0"/>
              <w:rPr>
                <w:rFonts w:cs="Times New Roman"/>
                <w:b/>
                <w:bCs/>
                <w:sz w:val="24"/>
              </w:rPr>
            </w:pPr>
          </w:p>
          <w:p w14:paraId="327A86CD" w14:textId="77777777" w:rsidR="00AC5FD4" w:rsidRPr="00674AA7" w:rsidRDefault="00AC5FD4" w:rsidP="00761590">
            <w:pPr>
              <w:autoSpaceDE w:val="0"/>
              <w:autoSpaceDN w:val="0"/>
              <w:adjustRightInd w:val="0"/>
              <w:rPr>
                <w:rFonts w:cs="Times New Roman"/>
                <w:b/>
                <w:bCs/>
                <w:sz w:val="24"/>
              </w:rPr>
            </w:pPr>
          </w:p>
          <w:p w14:paraId="21923586" w14:textId="77777777" w:rsidR="00AC5FD4" w:rsidRPr="00674AA7" w:rsidRDefault="00AC5FD4" w:rsidP="00761590">
            <w:pPr>
              <w:autoSpaceDE w:val="0"/>
              <w:autoSpaceDN w:val="0"/>
              <w:adjustRightInd w:val="0"/>
              <w:rPr>
                <w:rFonts w:cs="Times New Roman"/>
                <w:b/>
                <w:bCs/>
                <w:sz w:val="24"/>
              </w:rPr>
            </w:pPr>
          </w:p>
        </w:tc>
        <w:tc>
          <w:tcPr>
            <w:tcW w:w="3118" w:type="dxa"/>
          </w:tcPr>
          <w:p w14:paraId="011C215D" w14:textId="77777777" w:rsidR="00AC5FD4" w:rsidRPr="00674AA7" w:rsidRDefault="00AC5FD4" w:rsidP="00761590">
            <w:pPr>
              <w:autoSpaceDE w:val="0"/>
              <w:autoSpaceDN w:val="0"/>
              <w:adjustRightInd w:val="0"/>
              <w:rPr>
                <w:rFonts w:cs="Times New Roman"/>
                <w:b/>
                <w:bCs/>
                <w:sz w:val="24"/>
              </w:rPr>
            </w:pPr>
          </w:p>
        </w:tc>
        <w:tc>
          <w:tcPr>
            <w:tcW w:w="2642" w:type="dxa"/>
          </w:tcPr>
          <w:p w14:paraId="2F388B6F" w14:textId="77777777" w:rsidR="00AC5FD4" w:rsidRPr="00674AA7" w:rsidRDefault="00AC5FD4" w:rsidP="00761590">
            <w:pPr>
              <w:autoSpaceDE w:val="0"/>
              <w:autoSpaceDN w:val="0"/>
              <w:adjustRightInd w:val="0"/>
              <w:rPr>
                <w:rFonts w:cs="Times New Roman"/>
                <w:b/>
                <w:bCs/>
                <w:sz w:val="24"/>
              </w:rPr>
            </w:pPr>
          </w:p>
        </w:tc>
      </w:tr>
    </w:tbl>
    <w:p w14:paraId="6017D52D" w14:textId="77777777" w:rsidR="00F538D6" w:rsidRDefault="00F538D6" w:rsidP="00D35669">
      <w:pPr>
        <w:pStyle w:val="Default"/>
        <w:rPr>
          <w:rFonts w:ascii="Times New Roman" w:hAnsi="Times New Roman" w:cs="Times New Roman"/>
        </w:rPr>
      </w:pPr>
    </w:p>
    <w:sectPr w:rsidR="00F538D6" w:rsidSect="00422B3E">
      <w:headerReference w:type="default" r:id="rId8"/>
      <w:footerReference w:type="even" r:id="rId9"/>
      <w:footerReference w:type="default" r:id="rId10"/>
      <w:pgSz w:w="11906" w:h="16838" w:code="9"/>
      <w:pgMar w:top="144" w:right="1440" w:bottom="144" w:left="1440" w:header="144" w:footer="14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05E0" w14:textId="77777777" w:rsidR="00AA18A2" w:rsidRDefault="00AA18A2" w:rsidP="003C239E">
      <w:r>
        <w:separator/>
      </w:r>
    </w:p>
  </w:endnote>
  <w:endnote w:type="continuationSeparator" w:id="0">
    <w:p w14:paraId="063031A4" w14:textId="77777777" w:rsidR="00AA18A2" w:rsidRDefault="00AA18A2" w:rsidP="003C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LMOKJ+Arial,Bold">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981710"/>
      <w:docPartObj>
        <w:docPartGallery w:val="Page Numbers (Bottom of Page)"/>
        <w:docPartUnique/>
      </w:docPartObj>
    </w:sdtPr>
    <w:sdtEndPr>
      <w:rPr>
        <w:rStyle w:val="PageNumber"/>
      </w:rPr>
    </w:sdtEndPr>
    <w:sdtContent>
      <w:p w14:paraId="7C0010C3" w14:textId="13F47120" w:rsidR="007C5691" w:rsidRDefault="007C5691" w:rsidP="00931B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1194D" w14:textId="77777777" w:rsidR="007C5691" w:rsidRDefault="007C5691" w:rsidP="00674A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9360720"/>
      <w:docPartObj>
        <w:docPartGallery w:val="Page Numbers (Bottom of Page)"/>
        <w:docPartUnique/>
      </w:docPartObj>
    </w:sdtPr>
    <w:sdtEndPr>
      <w:rPr>
        <w:rStyle w:val="PageNumber"/>
      </w:rPr>
    </w:sdtEndPr>
    <w:sdtContent>
      <w:p w14:paraId="67C32993" w14:textId="69453F34" w:rsidR="007C5691" w:rsidRPr="00AB7BA1" w:rsidRDefault="007C5691" w:rsidP="00674AA7">
        <w:pPr>
          <w:pStyle w:val="Footer"/>
          <w:framePr w:wrap="none" w:vAnchor="text" w:hAnchor="page" w:x="9808"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AB7BA1">
          <w:rPr>
            <w:rStyle w:val="PageNumber"/>
          </w:rPr>
          <w:t xml:space="preserve"> of 5</w:t>
        </w:r>
      </w:p>
    </w:sdtContent>
  </w:sdt>
  <w:p w14:paraId="350F4EA8" w14:textId="214D98CB" w:rsidR="007C5691" w:rsidRDefault="00422B3E" w:rsidP="00674AA7">
    <w:pPr>
      <w:pStyle w:val="Footer"/>
      <w:ind w:right="360"/>
    </w:pPr>
    <w:r>
      <w:t xml:space="preserve">Voluntary Data Collection </w:t>
    </w:r>
    <w:r w:rsidR="0077768D">
      <w:t xml:space="preserve">ICF </w:t>
    </w:r>
    <w:r>
      <w:t xml:space="preserve">dated </w:t>
    </w:r>
    <w:r w:rsidR="0077768D">
      <w:t>10</w:t>
    </w:r>
    <w:r>
      <w:t xml:space="preserve"> </w:t>
    </w:r>
    <w:r w:rsidR="0077768D">
      <w:t>June</w:t>
    </w:r>
    <w:r>
      <w:t xml:space="preserve"> 2024</w:t>
    </w:r>
    <w:r w:rsidR="007C5691">
      <w:tab/>
    </w:r>
    <w:r w:rsidR="007C5691">
      <w:tab/>
      <w:t>Page</w:t>
    </w:r>
    <w:r w:rsidR="0077768D">
      <w:t xml:space="preserve">  </w:t>
    </w:r>
    <w:r w:rsidR="007C569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E57E" w14:textId="77777777" w:rsidR="00AA18A2" w:rsidRDefault="00AA18A2" w:rsidP="003C239E">
      <w:r>
        <w:separator/>
      </w:r>
    </w:p>
  </w:footnote>
  <w:footnote w:type="continuationSeparator" w:id="0">
    <w:p w14:paraId="53D2E712" w14:textId="77777777" w:rsidR="00AA18A2" w:rsidRDefault="00AA18A2" w:rsidP="003C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4C05" w14:textId="09D5789E" w:rsidR="007118CF" w:rsidRDefault="007118CF" w:rsidP="00422B3E">
    <w:pPr>
      <w:pStyle w:val="Header"/>
      <w:pBdr>
        <w:bottom w:val="single" w:sz="6" w:space="0" w:color="auto"/>
      </w:pBdr>
    </w:pPr>
    <w:r>
      <w:t xml:space="preserve">             </w:t>
    </w:r>
    <w:r>
      <w:tab/>
    </w:r>
    <w:r>
      <w:tab/>
      <w:t xml:space="preserve">      </w:t>
    </w:r>
    <w:r w:rsidR="006024DE">
      <w:t>Participant</w:t>
    </w:r>
    <w:r>
      <w:t xml:space="preserve"> ID: ________________</w:t>
    </w:r>
  </w:p>
  <w:p w14:paraId="329BEBE5" w14:textId="00669CF0" w:rsidR="00F0213E" w:rsidRDefault="00F0213E" w:rsidP="00422B3E">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31D"/>
    <w:multiLevelType w:val="hybridMultilevel"/>
    <w:tmpl w:val="0098279A"/>
    <w:lvl w:ilvl="0" w:tplc="C6DC8A2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62232"/>
    <w:multiLevelType w:val="hybridMultilevel"/>
    <w:tmpl w:val="73B2F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4506D"/>
    <w:multiLevelType w:val="hybridMultilevel"/>
    <w:tmpl w:val="061E145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43161F7"/>
    <w:multiLevelType w:val="hybridMultilevel"/>
    <w:tmpl w:val="068EDBB6"/>
    <w:lvl w:ilvl="0" w:tplc="3C090003">
      <w:start w:val="1"/>
      <w:numFmt w:val="bullet"/>
      <w:lvlText w:val="o"/>
      <w:lvlJc w:val="left"/>
      <w:pPr>
        <w:ind w:left="720" w:hanging="360"/>
      </w:pPr>
      <w:rPr>
        <w:rFonts w:ascii="Courier New" w:hAnsi="Courier New" w:cs="Courier New"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3AB15392"/>
    <w:multiLevelType w:val="hybridMultilevel"/>
    <w:tmpl w:val="BC70CA18"/>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6BBF51CB"/>
    <w:multiLevelType w:val="hybridMultilevel"/>
    <w:tmpl w:val="1FF8B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0E25B8"/>
    <w:multiLevelType w:val="hybridMultilevel"/>
    <w:tmpl w:val="4022E5A0"/>
    <w:lvl w:ilvl="0" w:tplc="3C09000F">
      <w:start w:val="1"/>
      <w:numFmt w:val="decimal"/>
      <w:lvlText w:val="%1."/>
      <w:lvlJc w:val="lef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990398716">
    <w:abstractNumId w:val="5"/>
  </w:num>
  <w:num w:numId="2" w16cid:durableId="2083093156">
    <w:abstractNumId w:val="0"/>
  </w:num>
  <w:num w:numId="3" w16cid:durableId="633298166">
    <w:abstractNumId w:val="1"/>
  </w:num>
  <w:num w:numId="4" w16cid:durableId="1096681410">
    <w:abstractNumId w:val="3"/>
  </w:num>
  <w:num w:numId="5" w16cid:durableId="431246973">
    <w:abstractNumId w:val="4"/>
  </w:num>
  <w:num w:numId="6" w16cid:durableId="230969642">
    <w:abstractNumId w:val="2"/>
  </w:num>
  <w:num w:numId="7" w16cid:durableId="895042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NbUwMQMCUwsjIyUdpeDU4uLM/DyQArNaAK4NH3IsAAAA"/>
  </w:docVars>
  <w:rsids>
    <w:rsidRoot w:val="00172A27"/>
    <w:rsid w:val="00053A27"/>
    <w:rsid w:val="0006110E"/>
    <w:rsid w:val="000722C8"/>
    <w:rsid w:val="00091B90"/>
    <w:rsid w:val="00091FE0"/>
    <w:rsid w:val="000B65FC"/>
    <w:rsid w:val="000C11D8"/>
    <w:rsid w:val="00101D8F"/>
    <w:rsid w:val="00172A27"/>
    <w:rsid w:val="00197D95"/>
    <w:rsid w:val="001B719C"/>
    <w:rsid w:val="001D65C1"/>
    <w:rsid w:val="001E2F8D"/>
    <w:rsid w:val="001F7C43"/>
    <w:rsid w:val="0022157B"/>
    <w:rsid w:val="00221F99"/>
    <w:rsid w:val="0027282B"/>
    <w:rsid w:val="00274480"/>
    <w:rsid w:val="0028513C"/>
    <w:rsid w:val="002D58BA"/>
    <w:rsid w:val="003021CF"/>
    <w:rsid w:val="00337F60"/>
    <w:rsid w:val="00364CDA"/>
    <w:rsid w:val="0038526A"/>
    <w:rsid w:val="00385D76"/>
    <w:rsid w:val="003C239E"/>
    <w:rsid w:val="003D4F87"/>
    <w:rsid w:val="003F7CB5"/>
    <w:rsid w:val="00412D1D"/>
    <w:rsid w:val="00422B3E"/>
    <w:rsid w:val="00444ADE"/>
    <w:rsid w:val="00457DE9"/>
    <w:rsid w:val="004A6649"/>
    <w:rsid w:val="005515C9"/>
    <w:rsid w:val="00575E5F"/>
    <w:rsid w:val="005838BF"/>
    <w:rsid w:val="005917AC"/>
    <w:rsid w:val="005C6BAC"/>
    <w:rsid w:val="005D27C4"/>
    <w:rsid w:val="005D67BC"/>
    <w:rsid w:val="005E11D4"/>
    <w:rsid w:val="005E6433"/>
    <w:rsid w:val="005E6BD2"/>
    <w:rsid w:val="006024DE"/>
    <w:rsid w:val="00653913"/>
    <w:rsid w:val="0066155B"/>
    <w:rsid w:val="00674AA7"/>
    <w:rsid w:val="006772D4"/>
    <w:rsid w:val="00680CBC"/>
    <w:rsid w:val="006B1871"/>
    <w:rsid w:val="006C5166"/>
    <w:rsid w:val="007118CF"/>
    <w:rsid w:val="00735031"/>
    <w:rsid w:val="00771DD8"/>
    <w:rsid w:val="0077768D"/>
    <w:rsid w:val="007A3086"/>
    <w:rsid w:val="007C5691"/>
    <w:rsid w:val="007E3A97"/>
    <w:rsid w:val="007F36F9"/>
    <w:rsid w:val="00800F38"/>
    <w:rsid w:val="008139C3"/>
    <w:rsid w:val="0086041A"/>
    <w:rsid w:val="008A3A0A"/>
    <w:rsid w:val="008A485D"/>
    <w:rsid w:val="008A6E43"/>
    <w:rsid w:val="008B70D6"/>
    <w:rsid w:val="008C4C57"/>
    <w:rsid w:val="008E5EDB"/>
    <w:rsid w:val="008F0C42"/>
    <w:rsid w:val="009156F4"/>
    <w:rsid w:val="0093482C"/>
    <w:rsid w:val="00942B9B"/>
    <w:rsid w:val="00996B6F"/>
    <w:rsid w:val="009B424C"/>
    <w:rsid w:val="00A107DC"/>
    <w:rsid w:val="00A269DC"/>
    <w:rsid w:val="00A54DD5"/>
    <w:rsid w:val="00A67D16"/>
    <w:rsid w:val="00A87435"/>
    <w:rsid w:val="00A96EBC"/>
    <w:rsid w:val="00AA18A2"/>
    <w:rsid w:val="00AB6890"/>
    <w:rsid w:val="00AB7BA1"/>
    <w:rsid w:val="00AC4AFD"/>
    <w:rsid w:val="00AC5FD4"/>
    <w:rsid w:val="00AD74E3"/>
    <w:rsid w:val="00AE5989"/>
    <w:rsid w:val="00AF5561"/>
    <w:rsid w:val="00B720E5"/>
    <w:rsid w:val="00B762AC"/>
    <w:rsid w:val="00B95614"/>
    <w:rsid w:val="00BA48DA"/>
    <w:rsid w:val="00BB2239"/>
    <w:rsid w:val="00BB3B95"/>
    <w:rsid w:val="00C45203"/>
    <w:rsid w:val="00C6759D"/>
    <w:rsid w:val="00C867EB"/>
    <w:rsid w:val="00CD0584"/>
    <w:rsid w:val="00CD657D"/>
    <w:rsid w:val="00D11445"/>
    <w:rsid w:val="00D1457A"/>
    <w:rsid w:val="00D35323"/>
    <w:rsid w:val="00D35669"/>
    <w:rsid w:val="00D60247"/>
    <w:rsid w:val="00D6038A"/>
    <w:rsid w:val="00DD1C39"/>
    <w:rsid w:val="00DD77A2"/>
    <w:rsid w:val="00DE31E2"/>
    <w:rsid w:val="00E02177"/>
    <w:rsid w:val="00E36548"/>
    <w:rsid w:val="00E8443D"/>
    <w:rsid w:val="00EA034C"/>
    <w:rsid w:val="00EA095D"/>
    <w:rsid w:val="00EC42F6"/>
    <w:rsid w:val="00F0213E"/>
    <w:rsid w:val="00F03598"/>
    <w:rsid w:val="00F14451"/>
    <w:rsid w:val="00F2172D"/>
    <w:rsid w:val="00F40EEB"/>
    <w:rsid w:val="00F410F9"/>
    <w:rsid w:val="00F421DF"/>
    <w:rsid w:val="00F538D6"/>
    <w:rsid w:val="00F64758"/>
    <w:rsid w:val="00F8339B"/>
    <w:rsid w:val="00F87FC0"/>
    <w:rsid w:val="00FA425A"/>
    <w:rsid w:val="00FC7841"/>
    <w:rsid w:val="0E4B8F6E"/>
    <w:rsid w:val="1BD024BE"/>
    <w:rsid w:val="281C5EFD"/>
    <w:rsid w:val="2FCAB3AB"/>
    <w:rsid w:val="4EFCDEC8"/>
    <w:rsid w:val="4F00E1E6"/>
    <w:rsid w:val="781DA8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F9797"/>
  <w15:chartTrackingRefBased/>
  <w15:docId w15:val="{73696E91-BD3E-F84B-8CD1-4A56FCE2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imes New Roman" w:hAnsi="Times New Roman"/>
      <w:kern w:val="2"/>
      <w:sz w:val="21"/>
      <w:szCs w:val="24"/>
      <w:lang w:val="en-US" w:eastAsia="zh-CN"/>
    </w:rPr>
  </w:style>
  <w:style w:type="paragraph" w:styleId="Heading1">
    <w:name w:val="heading 1"/>
    <w:basedOn w:val="Normal"/>
    <w:next w:val="Normal"/>
    <w:link w:val="Heading1Char"/>
    <w:qFormat/>
    <w:rsid w:val="006772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pPr>
      <w:keepNext/>
      <w:keepLines/>
      <w:spacing w:before="260" w:after="260" w:line="413"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SimSun" w:hAnsi="Times New Roman" w:cs="Times New Roman"/>
      <w:b/>
      <w:bCs/>
      <w:sz w:val="32"/>
      <w:szCs w:val="32"/>
    </w:rPr>
  </w:style>
  <w:style w:type="character" w:customStyle="1" w:styleId="PlainTextChar">
    <w:name w:val="Plain Text Char"/>
    <w:link w:val="PlainText"/>
    <w:rPr>
      <w:rFonts w:ascii="Courier New" w:eastAsia="SimSun" w:hAnsi="Courier New" w:cs="Times New Roman"/>
      <w:kern w:val="0"/>
      <w:sz w:val="20"/>
      <w:szCs w:val="20"/>
      <w:lang w:eastAsia="en-US"/>
    </w:rPr>
  </w:style>
  <w:style w:type="paragraph" w:customStyle="1" w:styleId="Default">
    <w:name w:val="Default"/>
    <w:pPr>
      <w:widowControl w:val="0"/>
      <w:autoSpaceDE w:val="0"/>
      <w:autoSpaceDN w:val="0"/>
      <w:adjustRightInd w:val="0"/>
    </w:pPr>
    <w:rPr>
      <w:rFonts w:ascii="OLMOKJ+Arial,Bold" w:hAnsi="OLMOKJ+Arial,Bold" w:cs="OLMOKJ+Arial,Bold"/>
      <w:color w:val="000000"/>
      <w:sz w:val="24"/>
      <w:szCs w:val="24"/>
      <w:lang w:val="en-US"/>
    </w:rPr>
  </w:style>
  <w:style w:type="paragraph" w:customStyle="1" w:styleId="CM41">
    <w:name w:val="CM41"/>
    <w:basedOn w:val="Default"/>
    <w:next w:val="Default"/>
    <w:pPr>
      <w:spacing w:after="240"/>
    </w:pPr>
    <w:rPr>
      <w:color w:val="auto"/>
    </w:rPr>
  </w:style>
  <w:style w:type="paragraph" w:styleId="PlainText">
    <w:name w:val="Plain Text"/>
    <w:basedOn w:val="Normal"/>
    <w:link w:val="PlainTextChar"/>
    <w:pPr>
      <w:widowControl/>
      <w:jc w:val="left"/>
    </w:pPr>
    <w:rPr>
      <w:rFonts w:ascii="Courier New" w:hAnsi="Courier New"/>
      <w:kern w:val="0"/>
      <w:sz w:val="20"/>
      <w:szCs w:val="20"/>
      <w:lang w:eastAsia="en-US"/>
    </w:rPr>
  </w:style>
  <w:style w:type="paragraph" w:styleId="Header">
    <w:name w:val="header"/>
    <w:basedOn w:val="Normal"/>
    <w:link w:val="HeaderChar"/>
    <w:rsid w:val="003C23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3C239E"/>
    <w:rPr>
      <w:rFonts w:ascii="Times New Roman" w:hAnsi="Times New Roman"/>
      <w:kern w:val="2"/>
      <w:sz w:val="18"/>
      <w:szCs w:val="18"/>
    </w:rPr>
  </w:style>
  <w:style w:type="paragraph" w:styleId="Footer">
    <w:name w:val="footer"/>
    <w:basedOn w:val="Normal"/>
    <w:link w:val="FooterChar"/>
    <w:rsid w:val="003C239E"/>
    <w:pPr>
      <w:tabs>
        <w:tab w:val="center" w:pos="4153"/>
        <w:tab w:val="right" w:pos="8306"/>
      </w:tabs>
      <w:snapToGrid w:val="0"/>
      <w:jc w:val="left"/>
    </w:pPr>
    <w:rPr>
      <w:sz w:val="18"/>
      <w:szCs w:val="18"/>
    </w:rPr>
  </w:style>
  <w:style w:type="character" w:customStyle="1" w:styleId="FooterChar">
    <w:name w:val="Footer Char"/>
    <w:link w:val="Footer"/>
    <w:rsid w:val="003C239E"/>
    <w:rPr>
      <w:rFonts w:ascii="Times New Roman" w:hAnsi="Times New Roman"/>
      <w:kern w:val="2"/>
      <w:sz w:val="18"/>
      <w:szCs w:val="18"/>
    </w:rPr>
  </w:style>
  <w:style w:type="paragraph" w:styleId="BalloonText">
    <w:name w:val="Balloon Text"/>
    <w:basedOn w:val="Normal"/>
    <w:link w:val="BalloonTextChar"/>
    <w:rsid w:val="00457DE9"/>
    <w:rPr>
      <w:rFonts w:ascii="Segoe UI" w:hAnsi="Segoe UI" w:cs="Segoe UI"/>
      <w:sz w:val="18"/>
      <w:szCs w:val="18"/>
    </w:rPr>
  </w:style>
  <w:style w:type="character" w:customStyle="1" w:styleId="BalloonTextChar">
    <w:name w:val="Balloon Text Char"/>
    <w:basedOn w:val="DefaultParagraphFont"/>
    <w:link w:val="BalloonText"/>
    <w:rsid w:val="00457DE9"/>
    <w:rPr>
      <w:rFonts w:ascii="Segoe UI" w:hAnsi="Segoe UI" w:cs="Segoe UI"/>
      <w:kern w:val="2"/>
      <w:sz w:val="18"/>
      <w:szCs w:val="18"/>
      <w:lang w:val="en-US" w:eastAsia="zh-CN"/>
    </w:rPr>
  </w:style>
  <w:style w:type="paragraph" w:customStyle="1" w:styleId="EndNoteBibliography">
    <w:name w:val="EndNote Bibliography"/>
    <w:basedOn w:val="Normal"/>
    <w:rsid w:val="00C45203"/>
    <w:pPr>
      <w:widowControl/>
      <w:spacing w:after="200"/>
      <w:jc w:val="left"/>
    </w:pPr>
    <w:rPr>
      <w:rFonts w:ascii="Cambria" w:eastAsia="MS Mincho" w:hAnsi="Cambria"/>
      <w:kern w:val="0"/>
      <w:sz w:val="24"/>
      <w:lang w:eastAsia="ja-JP"/>
    </w:rPr>
  </w:style>
  <w:style w:type="paragraph" w:styleId="NormalWeb">
    <w:name w:val="Normal (Web)"/>
    <w:basedOn w:val="Normal"/>
    <w:uiPriority w:val="99"/>
    <w:unhideWhenUsed/>
    <w:rsid w:val="005C6BAC"/>
    <w:pPr>
      <w:widowControl/>
      <w:spacing w:before="100" w:beforeAutospacing="1" w:after="100" w:afterAutospacing="1"/>
      <w:jc w:val="left"/>
    </w:pPr>
    <w:rPr>
      <w:rFonts w:eastAsia="Times New Roman"/>
      <w:kern w:val="0"/>
      <w:sz w:val="24"/>
      <w:lang w:val="en-HK"/>
    </w:rPr>
  </w:style>
  <w:style w:type="paragraph" w:customStyle="1" w:styleId="FirstPgHeader">
    <w:name w:val="First Pg Header"/>
    <w:basedOn w:val="Normal"/>
    <w:rsid w:val="00D35669"/>
    <w:pPr>
      <w:widowControl/>
      <w:jc w:val="center"/>
    </w:pPr>
    <w:rPr>
      <w:rFonts w:ascii="Arial" w:eastAsiaTheme="minorEastAsia" w:hAnsi="Arial"/>
      <w:kern w:val="28"/>
      <w:sz w:val="44"/>
      <w:szCs w:val="20"/>
      <w:lang w:val="en-GB" w:eastAsia="en-US"/>
    </w:rPr>
  </w:style>
  <w:style w:type="paragraph" w:styleId="BodyText">
    <w:name w:val="Body Text"/>
    <w:basedOn w:val="Normal"/>
    <w:link w:val="BodyTextChar"/>
    <w:uiPriority w:val="99"/>
    <w:unhideWhenUsed/>
    <w:rsid w:val="00D35669"/>
    <w:pPr>
      <w:widowControl/>
      <w:spacing w:after="120" w:line="276" w:lineRule="auto"/>
      <w:jc w:val="left"/>
    </w:pPr>
    <w:rPr>
      <w:rFonts w:asciiTheme="minorHAnsi" w:eastAsiaTheme="minorEastAsia" w:hAnsiTheme="minorHAnsi" w:cstheme="minorBidi"/>
      <w:kern w:val="0"/>
      <w:sz w:val="22"/>
      <w:szCs w:val="22"/>
      <w:lang w:eastAsia="en-US"/>
    </w:rPr>
  </w:style>
  <w:style w:type="character" w:customStyle="1" w:styleId="BodyTextChar">
    <w:name w:val="Body Text Char"/>
    <w:basedOn w:val="DefaultParagraphFont"/>
    <w:link w:val="BodyText"/>
    <w:uiPriority w:val="99"/>
    <w:rsid w:val="00D35669"/>
    <w:rPr>
      <w:rFonts w:asciiTheme="minorHAnsi" w:eastAsiaTheme="minorEastAsia" w:hAnsiTheme="minorHAnsi" w:cstheme="minorBidi"/>
      <w:sz w:val="22"/>
      <w:szCs w:val="22"/>
      <w:lang w:val="en-US"/>
    </w:rPr>
  </w:style>
  <w:style w:type="table" w:styleId="TableGrid">
    <w:name w:val="Table Grid"/>
    <w:basedOn w:val="TableNormal"/>
    <w:uiPriority w:val="59"/>
    <w:rsid w:val="00AC5FD4"/>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FD4"/>
    <w:pPr>
      <w:ind w:left="720"/>
      <w:contextualSpacing/>
    </w:pPr>
  </w:style>
  <w:style w:type="character" w:styleId="PageNumber">
    <w:name w:val="page number"/>
    <w:basedOn w:val="DefaultParagraphFont"/>
    <w:rsid w:val="007C5691"/>
  </w:style>
  <w:style w:type="table" w:customStyle="1" w:styleId="TableGrid1">
    <w:name w:val="Table Grid1"/>
    <w:basedOn w:val="TableNormal"/>
    <w:uiPriority w:val="39"/>
    <w:rsid w:val="0086041A"/>
    <w:rPr>
      <w:rFonts w:asciiTheme="minorHAnsi" w:eastAsiaTheme="minorEastAsia" w:hAnsiTheme="minorHAnsi" w:cstheme="minorBidi"/>
      <w:sz w:val="24"/>
      <w:szCs w:val="24"/>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72D4"/>
    <w:rPr>
      <w:rFonts w:asciiTheme="majorHAnsi" w:eastAsiaTheme="majorEastAsia" w:hAnsiTheme="majorHAnsi" w:cstheme="majorBidi"/>
      <w:color w:val="2F5496" w:themeColor="accent1" w:themeShade="BF"/>
      <w:kern w:val="2"/>
      <w:sz w:val="32"/>
      <w:szCs w:val="32"/>
      <w:lang w:val="en-US" w:eastAsia="zh-CN"/>
    </w:rPr>
  </w:style>
  <w:style w:type="paragraph" w:styleId="Revision">
    <w:name w:val="Revision"/>
    <w:hidden/>
    <w:uiPriority w:val="99"/>
    <w:semiHidden/>
    <w:rsid w:val="00E02177"/>
    <w:rPr>
      <w:rFonts w:ascii="Times New Roman" w:hAnsi="Times New Roman"/>
      <w:kern w:val="2"/>
      <w:sz w:val="21"/>
      <w:szCs w:val="24"/>
      <w:lang w:val="en-US" w:eastAsia="zh-CN"/>
    </w:rPr>
  </w:style>
  <w:style w:type="character" w:styleId="Hyperlink">
    <w:name w:val="Hyperlink"/>
    <w:basedOn w:val="DefaultParagraphFont"/>
    <w:rsid w:val="00AB7BA1"/>
    <w:rPr>
      <w:color w:val="0563C1" w:themeColor="hyperlink"/>
      <w:u w:val="single"/>
    </w:rPr>
  </w:style>
  <w:style w:type="character" w:styleId="UnresolvedMention">
    <w:name w:val="Unresolved Mention"/>
    <w:basedOn w:val="DefaultParagraphFont"/>
    <w:uiPriority w:val="99"/>
    <w:semiHidden/>
    <w:unhideWhenUsed/>
    <w:rsid w:val="00AB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5065">
      <w:bodyDiv w:val="1"/>
      <w:marLeft w:val="0"/>
      <w:marRight w:val="0"/>
      <w:marTop w:val="0"/>
      <w:marBottom w:val="0"/>
      <w:divBdr>
        <w:top w:val="none" w:sz="0" w:space="0" w:color="auto"/>
        <w:left w:val="none" w:sz="0" w:space="0" w:color="auto"/>
        <w:bottom w:val="none" w:sz="0" w:space="0" w:color="auto"/>
        <w:right w:val="none" w:sz="0" w:space="0" w:color="auto"/>
      </w:divBdr>
    </w:div>
    <w:div w:id="292365282">
      <w:bodyDiv w:val="1"/>
      <w:marLeft w:val="0"/>
      <w:marRight w:val="0"/>
      <w:marTop w:val="0"/>
      <w:marBottom w:val="0"/>
      <w:divBdr>
        <w:top w:val="none" w:sz="0" w:space="0" w:color="auto"/>
        <w:left w:val="none" w:sz="0" w:space="0" w:color="auto"/>
        <w:bottom w:val="none" w:sz="0" w:space="0" w:color="auto"/>
        <w:right w:val="none" w:sz="0" w:space="0" w:color="auto"/>
      </w:divBdr>
      <w:divsChild>
        <w:div w:id="1659729852">
          <w:marLeft w:val="0"/>
          <w:marRight w:val="0"/>
          <w:marTop w:val="0"/>
          <w:marBottom w:val="0"/>
          <w:divBdr>
            <w:top w:val="none" w:sz="0" w:space="0" w:color="auto"/>
            <w:left w:val="none" w:sz="0" w:space="0" w:color="auto"/>
            <w:bottom w:val="none" w:sz="0" w:space="0" w:color="auto"/>
            <w:right w:val="none" w:sz="0" w:space="0" w:color="auto"/>
          </w:divBdr>
          <w:divsChild>
            <w:div w:id="1525172175">
              <w:marLeft w:val="0"/>
              <w:marRight w:val="0"/>
              <w:marTop w:val="0"/>
              <w:marBottom w:val="0"/>
              <w:divBdr>
                <w:top w:val="none" w:sz="0" w:space="0" w:color="auto"/>
                <w:left w:val="none" w:sz="0" w:space="0" w:color="auto"/>
                <w:bottom w:val="none" w:sz="0" w:space="0" w:color="auto"/>
                <w:right w:val="none" w:sz="0" w:space="0" w:color="auto"/>
              </w:divBdr>
              <w:divsChild>
                <w:div w:id="7582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0463">
      <w:bodyDiv w:val="1"/>
      <w:marLeft w:val="0"/>
      <w:marRight w:val="0"/>
      <w:marTop w:val="0"/>
      <w:marBottom w:val="0"/>
      <w:divBdr>
        <w:top w:val="none" w:sz="0" w:space="0" w:color="auto"/>
        <w:left w:val="none" w:sz="0" w:space="0" w:color="auto"/>
        <w:bottom w:val="none" w:sz="0" w:space="0" w:color="auto"/>
        <w:right w:val="none" w:sz="0" w:space="0" w:color="auto"/>
      </w:divBdr>
      <w:divsChild>
        <w:div w:id="2056200438">
          <w:marLeft w:val="0"/>
          <w:marRight w:val="0"/>
          <w:marTop w:val="0"/>
          <w:marBottom w:val="0"/>
          <w:divBdr>
            <w:top w:val="none" w:sz="0" w:space="0" w:color="auto"/>
            <w:left w:val="none" w:sz="0" w:space="0" w:color="auto"/>
            <w:bottom w:val="none" w:sz="0" w:space="0" w:color="auto"/>
            <w:right w:val="none" w:sz="0" w:space="0" w:color="auto"/>
          </w:divBdr>
          <w:divsChild>
            <w:div w:id="1437871517">
              <w:marLeft w:val="0"/>
              <w:marRight w:val="0"/>
              <w:marTop w:val="0"/>
              <w:marBottom w:val="0"/>
              <w:divBdr>
                <w:top w:val="none" w:sz="0" w:space="0" w:color="auto"/>
                <w:left w:val="none" w:sz="0" w:space="0" w:color="auto"/>
                <w:bottom w:val="none" w:sz="0" w:space="0" w:color="auto"/>
                <w:right w:val="none" w:sz="0" w:space="0" w:color="auto"/>
              </w:divBdr>
              <w:divsChild>
                <w:div w:id="5688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4745">
      <w:bodyDiv w:val="1"/>
      <w:marLeft w:val="0"/>
      <w:marRight w:val="0"/>
      <w:marTop w:val="0"/>
      <w:marBottom w:val="0"/>
      <w:divBdr>
        <w:top w:val="none" w:sz="0" w:space="0" w:color="auto"/>
        <w:left w:val="none" w:sz="0" w:space="0" w:color="auto"/>
        <w:bottom w:val="none" w:sz="0" w:space="0" w:color="auto"/>
        <w:right w:val="none" w:sz="0" w:space="0" w:color="auto"/>
      </w:divBdr>
      <w:divsChild>
        <w:div w:id="1950351764">
          <w:marLeft w:val="0"/>
          <w:marRight w:val="0"/>
          <w:marTop w:val="0"/>
          <w:marBottom w:val="0"/>
          <w:divBdr>
            <w:top w:val="none" w:sz="0" w:space="0" w:color="auto"/>
            <w:left w:val="none" w:sz="0" w:space="0" w:color="auto"/>
            <w:bottom w:val="none" w:sz="0" w:space="0" w:color="auto"/>
            <w:right w:val="none" w:sz="0" w:space="0" w:color="auto"/>
          </w:divBdr>
          <w:divsChild>
            <w:div w:id="2138060433">
              <w:marLeft w:val="0"/>
              <w:marRight w:val="0"/>
              <w:marTop w:val="0"/>
              <w:marBottom w:val="0"/>
              <w:divBdr>
                <w:top w:val="none" w:sz="0" w:space="0" w:color="auto"/>
                <w:left w:val="none" w:sz="0" w:space="0" w:color="auto"/>
                <w:bottom w:val="none" w:sz="0" w:space="0" w:color="auto"/>
                <w:right w:val="none" w:sz="0" w:space="0" w:color="auto"/>
              </w:divBdr>
              <w:divsChild>
                <w:div w:id="18649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51333">
      <w:bodyDiv w:val="1"/>
      <w:marLeft w:val="0"/>
      <w:marRight w:val="0"/>
      <w:marTop w:val="0"/>
      <w:marBottom w:val="0"/>
      <w:divBdr>
        <w:top w:val="none" w:sz="0" w:space="0" w:color="auto"/>
        <w:left w:val="none" w:sz="0" w:space="0" w:color="auto"/>
        <w:bottom w:val="none" w:sz="0" w:space="0" w:color="auto"/>
        <w:right w:val="none" w:sz="0" w:space="0" w:color="auto"/>
      </w:divBdr>
    </w:div>
    <w:div w:id="845628494">
      <w:bodyDiv w:val="1"/>
      <w:marLeft w:val="0"/>
      <w:marRight w:val="0"/>
      <w:marTop w:val="0"/>
      <w:marBottom w:val="0"/>
      <w:divBdr>
        <w:top w:val="none" w:sz="0" w:space="0" w:color="auto"/>
        <w:left w:val="none" w:sz="0" w:space="0" w:color="auto"/>
        <w:bottom w:val="none" w:sz="0" w:space="0" w:color="auto"/>
        <w:right w:val="none" w:sz="0" w:space="0" w:color="auto"/>
      </w:divBdr>
      <w:divsChild>
        <w:div w:id="598215602">
          <w:marLeft w:val="0"/>
          <w:marRight w:val="0"/>
          <w:marTop w:val="0"/>
          <w:marBottom w:val="0"/>
          <w:divBdr>
            <w:top w:val="none" w:sz="0" w:space="0" w:color="auto"/>
            <w:left w:val="none" w:sz="0" w:space="0" w:color="auto"/>
            <w:bottom w:val="none" w:sz="0" w:space="0" w:color="auto"/>
            <w:right w:val="none" w:sz="0" w:space="0" w:color="auto"/>
          </w:divBdr>
          <w:divsChild>
            <w:div w:id="1910846689">
              <w:marLeft w:val="0"/>
              <w:marRight w:val="0"/>
              <w:marTop w:val="0"/>
              <w:marBottom w:val="0"/>
              <w:divBdr>
                <w:top w:val="none" w:sz="0" w:space="0" w:color="auto"/>
                <w:left w:val="none" w:sz="0" w:space="0" w:color="auto"/>
                <w:bottom w:val="none" w:sz="0" w:space="0" w:color="auto"/>
                <w:right w:val="none" w:sz="0" w:space="0" w:color="auto"/>
              </w:divBdr>
              <w:divsChild>
                <w:div w:id="20176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2593">
      <w:bodyDiv w:val="1"/>
      <w:marLeft w:val="0"/>
      <w:marRight w:val="0"/>
      <w:marTop w:val="0"/>
      <w:marBottom w:val="0"/>
      <w:divBdr>
        <w:top w:val="none" w:sz="0" w:space="0" w:color="auto"/>
        <w:left w:val="none" w:sz="0" w:space="0" w:color="auto"/>
        <w:bottom w:val="none" w:sz="0" w:space="0" w:color="auto"/>
        <w:right w:val="none" w:sz="0" w:space="0" w:color="auto"/>
      </w:divBdr>
    </w:div>
    <w:div w:id="1686325818">
      <w:bodyDiv w:val="1"/>
      <w:marLeft w:val="0"/>
      <w:marRight w:val="0"/>
      <w:marTop w:val="0"/>
      <w:marBottom w:val="0"/>
      <w:divBdr>
        <w:top w:val="none" w:sz="0" w:space="0" w:color="auto"/>
        <w:left w:val="none" w:sz="0" w:space="0" w:color="auto"/>
        <w:bottom w:val="none" w:sz="0" w:space="0" w:color="auto"/>
        <w:right w:val="none" w:sz="0" w:space="0" w:color="auto"/>
      </w:divBdr>
    </w:div>
    <w:div w:id="1716810894">
      <w:bodyDiv w:val="1"/>
      <w:marLeft w:val="0"/>
      <w:marRight w:val="0"/>
      <w:marTop w:val="0"/>
      <w:marBottom w:val="0"/>
      <w:divBdr>
        <w:top w:val="none" w:sz="0" w:space="0" w:color="auto"/>
        <w:left w:val="none" w:sz="0" w:space="0" w:color="auto"/>
        <w:bottom w:val="none" w:sz="0" w:space="0" w:color="auto"/>
        <w:right w:val="none" w:sz="0" w:space="0" w:color="auto"/>
      </w:divBdr>
    </w:div>
    <w:div w:id="2146240006">
      <w:bodyDiv w:val="1"/>
      <w:marLeft w:val="0"/>
      <w:marRight w:val="0"/>
      <w:marTop w:val="0"/>
      <w:marBottom w:val="0"/>
      <w:divBdr>
        <w:top w:val="none" w:sz="0" w:space="0" w:color="auto"/>
        <w:left w:val="none" w:sz="0" w:space="0" w:color="auto"/>
        <w:bottom w:val="none" w:sz="0" w:space="0" w:color="auto"/>
        <w:right w:val="none" w:sz="0" w:space="0" w:color="auto"/>
      </w:divBdr>
      <w:divsChild>
        <w:div w:id="1970356889">
          <w:marLeft w:val="0"/>
          <w:marRight w:val="0"/>
          <w:marTop w:val="0"/>
          <w:marBottom w:val="0"/>
          <w:divBdr>
            <w:top w:val="none" w:sz="0" w:space="0" w:color="auto"/>
            <w:left w:val="none" w:sz="0" w:space="0" w:color="auto"/>
            <w:bottom w:val="none" w:sz="0" w:space="0" w:color="auto"/>
            <w:right w:val="none" w:sz="0" w:space="0" w:color="auto"/>
          </w:divBdr>
          <w:divsChild>
            <w:div w:id="890845828">
              <w:marLeft w:val="0"/>
              <w:marRight w:val="0"/>
              <w:marTop w:val="0"/>
              <w:marBottom w:val="0"/>
              <w:divBdr>
                <w:top w:val="none" w:sz="0" w:space="0" w:color="auto"/>
                <w:left w:val="none" w:sz="0" w:space="0" w:color="auto"/>
                <w:bottom w:val="none" w:sz="0" w:space="0" w:color="auto"/>
                <w:right w:val="none" w:sz="0" w:space="0" w:color="auto"/>
              </w:divBdr>
              <w:divsChild>
                <w:div w:id="1972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1191</Words>
  <Characters>6215</Characters>
  <Application>Microsoft Office Word</Application>
  <DocSecurity>0</DocSecurity>
  <PresentationFormat/>
  <Lines>51</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知情同意书</vt:lpstr>
    </vt:vector>
  </TitlesOfParts>
  <Company>china</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知情同意书</dc:title>
  <dc:subject/>
  <dc:creator>user</dc:creator>
  <cp:keywords/>
  <cp:lastModifiedBy>Ms. Thi Trang TRAN</cp:lastModifiedBy>
  <cp:revision>7</cp:revision>
  <cp:lastPrinted>2020-03-20T07:08:00Z</cp:lastPrinted>
  <dcterms:created xsi:type="dcterms:W3CDTF">2024-07-10T04:37:00Z</dcterms:created>
  <dcterms:modified xsi:type="dcterms:W3CDTF">2024-07-10T09:09:00Z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2052-8.1.0.3002</vt:lpwstr>
  </property>
</Properties>
</file>